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62369" w14:textId="77777777" w:rsidR="00281D72" w:rsidRPr="00EC185E" w:rsidRDefault="00281D72" w:rsidP="00281D72">
      <w:pPr>
        <w:spacing w:before="40" w:after="40" w:line="264" w:lineRule="auto"/>
        <w:jc w:val="center"/>
        <w:rPr>
          <w:sz w:val="28"/>
          <w:szCs w:val="28"/>
          <w:lang w:val="sv-SE"/>
        </w:rPr>
      </w:pPr>
      <w:r w:rsidRPr="00EC185E">
        <w:rPr>
          <w:b/>
          <w:sz w:val="28"/>
          <w:szCs w:val="28"/>
          <w:lang w:val="sv-SE"/>
        </w:rPr>
        <w:t>CHƯƠNG TRÌNH MÔN HỌC</w:t>
      </w:r>
    </w:p>
    <w:p w14:paraId="4BD94FAE" w14:textId="77777777" w:rsidR="00281D72" w:rsidRPr="00EC185E" w:rsidRDefault="00281D72" w:rsidP="00281D72">
      <w:pPr>
        <w:spacing w:before="40" w:after="40" w:line="264" w:lineRule="auto"/>
        <w:jc w:val="both"/>
        <w:rPr>
          <w:sz w:val="25"/>
          <w:szCs w:val="25"/>
          <w:lang w:val="sv-SE"/>
        </w:rPr>
      </w:pPr>
      <w:r w:rsidRPr="00EC185E">
        <w:rPr>
          <w:b/>
          <w:sz w:val="25"/>
          <w:szCs w:val="25"/>
          <w:lang w:val="sv-SE"/>
        </w:rPr>
        <w:t>Tên môn học</w:t>
      </w:r>
      <w:r w:rsidRPr="00EC185E">
        <w:rPr>
          <w:sz w:val="25"/>
          <w:szCs w:val="25"/>
          <w:lang w:val="sv-SE"/>
        </w:rPr>
        <w:t xml:space="preserve">: </w:t>
      </w:r>
      <w:r w:rsidRPr="00EC185E">
        <w:rPr>
          <w:b/>
          <w:sz w:val="25"/>
          <w:szCs w:val="25"/>
          <w:lang w:val="sv-SE"/>
        </w:rPr>
        <w:t>HÀNH VI TỔ CHỨC</w:t>
      </w:r>
    </w:p>
    <w:p w14:paraId="6AD2AC90" w14:textId="77777777" w:rsidR="00281D72" w:rsidRPr="00EC185E" w:rsidRDefault="00281D72" w:rsidP="00281D72">
      <w:pPr>
        <w:spacing w:before="40" w:after="40" w:line="264" w:lineRule="auto"/>
        <w:jc w:val="both"/>
        <w:rPr>
          <w:b/>
          <w:sz w:val="25"/>
          <w:szCs w:val="25"/>
          <w:lang w:val="sv-SE"/>
        </w:rPr>
      </w:pPr>
      <w:r w:rsidRPr="00EC185E">
        <w:rPr>
          <w:b/>
          <w:sz w:val="25"/>
          <w:szCs w:val="25"/>
          <w:lang w:val="sv-SE"/>
        </w:rPr>
        <w:t>Mã môn học: KTC106</w:t>
      </w:r>
    </w:p>
    <w:p w14:paraId="2F32EECC" w14:textId="77777777" w:rsidR="00281D72" w:rsidRPr="00EC185E" w:rsidRDefault="00281D72" w:rsidP="00281D72">
      <w:pPr>
        <w:spacing w:before="40" w:after="40" w:line="264" w:lineRule="auto"/>
        <w:jc w:val="both"/>
        <w:rPr>
          <w:sz w:val="25"/>
          <w:szCs w:val="25"/>
          <w:lang w:val="sv-SE"/>
        </w:rPr>
      </w:pPr>
      <w:r w:rsidRPr="00EC185E">
        <w:rPr>
          <w:b/>
          <w:sz w:val="25"/>
          <w:szCs w:val="25"/>
          <w:lang w:val="sv-SE"/>
        </w:rPr>
        <w:t>Thời gian thực hiện môn học</w:t>
      </w:r>
      <w:r w:rsidRPr="00EC185E">
        <w:rPr>
          <w:sz w:val="25"/>
          <w:szCs w:val="25"/>
          <w:lang w:val="sv-SE"/>
        </w:rPr>
        <w:t>: 45 giờ;</w:t>
      </w:r>
      <w:r w:rsidRPr="00EC185E">
        <w:rPr>
          <w:sz w:val="25"/>
          <w:szCs w:val="25"/>
          <w:lang w:val="pt-BR"/>
        </w:rPr>
        <w:t xml:space="preserve">  </w:t>
      </w:r>
      <w:r w:rsidRPr="00EC185E">
        <w:rPr>
          <w:sz w:val="25"/>
          <w:szCs w:val="25"/>
          <w:lang w:val="sv-SE"/>
        </w:rPr>
        <w:t xml:space="preserve">(Lý thuyết: 43 giờ; </w:t>
      </w:r>
      <w:r w:rsidRPr="00EC185E">
        <w:rPr>
          <w:sz w:val="25"/>
          <w:szCs w:val="25"/>
          <w:lang w:val="pt-BR"/>
        </w:rPr>
        <w:t>Thực hành</w:t>
      </w:r>
      <w:r w:rsidRPr="00EC185E">
        <w:rPr>
          <w:bCs/>
          <w:sz w:val="25"/>
          <w:szCs w:val="25"/>
          <w:lang w:val="pt-BR"/>
        </w:rPr>
        <w:t>, thí nghiệm, thảo luận, bài tập</w:t>
      </w:r>
      <w:r w:rsidRPr="00EC185E">
        <w:rPr>
          <w:sz w:val="25"/>
          <w:szCs w:val="25"/>
          <w:lang w:val="pt-BR"/>
        </w:rPr>
        <w:t xml:space="preserve">: 0 giờ; </w:t>
      </w:r>
      <w:r w:rsidRPr="00EC185E">
        <w:rPr>
          <w:sz w:val="25"/>
          <w:szCs w:val="25"/>
          <w:lang w:val="sv-SE"/>
        </w:rPr>
        <w:t>Kiểm tra: 2 giờ)</w:t>
      </w:r>
    </w:p>
    <w:p w14:paraId="4FFFE3E5" w14:textId="77777777" w:rsidR="00281D72" w:rsidRPr="00EC185E" w:rsidRDefault="00281D72" w:rsidP="00281D72">
      <w:pPr>
        <w:spacing w:before="40" w:after="40" w:line="264" w:lineRule="auto"/>
        <w:jc w:val="both"/>
        <w:rPr>
          <w:b/>
          <w:sz w:val="25"/>
          <w:szCs w:val="25"/>
          <w:lang w:val="pt-BR"/>
        </w:rPr>
      </w:pPr>
      <w:r w:rsidRPr="00EC185E">
        <w:rPr>
          <w:b/>
          <w:sz w:val="25"/>
          <w:szCs w:val="25"/>
          <w:lang w:val="pt-BR"/>
        </w:rPr>
        <w:t>I. VỊ TRÍ, TÍNH CHẤT CỦA MÔN HỌC:</w:t>
      </w:r>
    </w:p>
    <w:p w14:paraId="26D6B597" w14:textId="77777777" w:rsidR="00281D72" w:rsidRPr="00EC185E" w:rsidRDefault="00281D72" w:rsidP="00281D72">
      <w:pPr>
        <w:spacing w:before="40" w:after="40" w:line="264" w:lineRule="auto"/>
        <w:jc w:val="both"/>
        <w:rPr>
          <w:sz w:val="25"/>
          <w:szCs w:val="25"/>
          <w:lang w:val="pt-BR"/>
        </w:rPr>
      </w:pPr>
      <w:r w:rsidRPr="00EC185E">
        <w:rPr>
          <w:b/>
          <w:sz w:val="25"/>
          <w:szCs w:val="25"/>
          <w:lang w:val="pt-BR"/>
        </w:rPr>
        <w:t>- Vị trí:</w:t>
      </w:r>
      <w:r w:rsidRPr="00EC185E">
        <w:rPr>
          <w:sz w:val="25"/>
          <w:szCs w:val="25"/>
          <w:lang w:val="pt-BR"/>
        </w:rPr>
        <w:t xml:space="preserve"> Hành vi tổ chức là một môn khoa học thuộc khối các môn học cơ sở, được bố trí giảng dạy cho ngành quản trị doanh nghiệp.</w:t>
      </w:r>
    </w:p>
    <w:p w14:paraId="16011CD4" w14:textId="77777777" w:rsidR="00281D72" w:rsidRPr="00EC185E" w:rsidRDefault="00281D72" w:rsidP="00281D72">
      <w:pPr>
        <w:spacing w:before="40" w:after="40" w:line="264" w:lineRule="auto"/>
        <w:jc w:val="both"/>
        <w:rPr>
          <w:sz w:val="25"/>
          <w:szCs w:val="25"/>
          <w:lang w:val="pt-BR"/>
        </w:rPr>
      </w:pPr>
      <w:r w:rsidRPr="00EC185E">
        <w:rPr>
          <w:b/>
          <w:sz w:val="25"/>
          <w:szCs w:val="25"/>
          <w:lang w:val="pt-BR"/>
        </w:rPr>
        <w:t>- Tính chất:</w:t>
      </w:r>
      <w:r w:rsidRPr="00EC185E">
        <w:rPr>
          <w:sz w:val="25"/>
          <w:szCs w:val="25"/>
          <w:lang w:val="pt-BR"/>
        </w:rPr>
        <w:t xml:space="preserve"> Hành vi tổ chức là môn khoa học nghiên cứu về con người, về các hành vi và quan hệ con người trong nhóm và tổ chức, làm cơ sở cho việc tiếp thu các kiến thức của môn học về quản lý và nâng cao hiệu quả quản lý trong hoạt động thực tiễn.</w:t>
      </w:r>
    </w:p>
    <w:p w14:paraId="43BBA29E" w14:textId="77777777" w:rsidR="00281D72" w:rsidRPr="00EC185E" w:rsidRDefault="00281D72" w:rsidP="00281D72">
      <w:pPr>
        <w:spacing w:before="40" w:after="40" w:line="264" w:lineRule="auto"/>
        <w:jc w:val="both"/>
        <w:rPr>
          <w:b/>
          <w:sz w:val="25"/>
          <w:szCs w:val="25"/>
          <w:lang w:val="pt-BR"/>
        </w:rPr>
      </w:pPr>
      <w:r w:rsidRPr="00EC185E">
        <w:rPr>
          <w:b/>
          <w:sz w:val="25"/>
          <w:szCs w:val="25"/>
          <w:lang w:val="pt-BR"/>
        </w:rPr>
        <w:t>II. MỤC TIÊU MÔN HỌC:</w:t>
      </w:r>
    </w:p>
    <w:p w14:paraId="105A6AAF" w14:textId="77777777" w:rsidR="00281D72" w:rsidRPr="00EC185E" w:rsidRDefault="00281D72" w:rsidP="00281D72">
      <w:pPr>
        <w:spacing w:before="40" w:after="40" w:line="264" w:lineRule="auto"/>
        <w:jc w:val="both"/>
        <w:rPr>
          <w:b/>
          <w:sz w:val="25"/>
          <w:szCs w:val="25"/>
          <w:lang w:val="pt-BR"/>
        </w:rPr>
      </w:pPr>
      <w:r w:rsidRPr="00EC185E">
        <w:rPr>
          <w:b/>
          <w:sz w:val="25"/>
          <w:szCs w:val="25"/>
          <w:lang w:val="pt-BR"/>
        </w:rPr>
        <w:t>- Kiến thức:</w:t>
      </w:r>
    </w:p>
    <w:p w14:paraId="77BB6289"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Trình bày được những kiến thức cơ bản về hành vi cá nhân, hành vi nhóm, và văn hoá tổ chức cũng như ảnh hưởng của các cá nhân , các nhóm và tổ chức đối với hành vi trong tổ chức.</w:t>
      </w:r>
    </w:p>
    <w:p w14:paraId="6AC00CFD" w14:textId="77777777" w:rsidR="00281D72" w:rsidRPr="00EC185E" w:rsidRDefault="00281D72" w:rsidP="00281D72">
      <w:pPr>
        <w:spacing w:before="40" w:after="40" w:line="264" w:lineRule="auto"/>
        <w:jc w:val="both"/>
        <w:rPr>
          <w:b/>
          <w:sz w:val="25"/>
          <w:szCs w:val="25"/>
          <w:lang w:val="pt-BR"/>
        </w:rPr>
      </w:pPr>
      <w:r w:rsidRPr="00EC185E">
        <w:rPr>
          <w:b/>
          <w:sz w:val="25"/>
          <w:szCs w:val="25"/>
          <w:lang w:val="pt-BR"/>
        </w:rPr>
        <w:t>- Kỹ năng:</w:t>
      </w:r>
    </w:p>
    <w:p w14:paraId="64BF436A"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Đánh giá được cụ thể và khách quan các hành vi và thái độ của các cá nhân trong tổ chức.</w:t>
      </w:r>
    </w:p>
    <w:p w14:paraId="188A1CDE"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Đưa ra được các giải pháp cụ thể để khuyến khích người lao động .</w:t>
      </w:r>
    </w:p>
    <w:p w14:paraId="05821E95"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Ứng dụng được kiến thức môn học vào việc nghiên cứu môn học “ Quản trị nhân lực”.</w:t>
      </w:r>
    </w:p>
    <w:p w14:paraId="6BDBFADD" w14:textId="77777777" w:rsidR="00281D72" w:rsidRPr="00EC185E" w:rsidRDefault="00281D72" w:rsidP="00281D72">
      <w:pPr>
        <w:spacing w:before="40" w:after="40" w:line="264" w:lineRule="auto"/>
        <w:jc w:val="both"/>
        <w:rPr>
          <w:b/>
          <w:sz w:val="25"/>
          <w:szCs w:val="25"/>
          <w:lang w:val="pt-BR"/>
        </w:rPr>
      </w:pPr>
      <w:r w:rsidRPr="00EC185E">
        <w:rPr>
          <w:b/>
          <w:sz w:val="25"/>
          <w:szCs w:val="25"/>
          <w:lang w:val="pt-BR"/>
        </w:rPr>
        <w:t>- Năng lực tự chủ và trách nhiệm:</w:t>
      </w:r>
    </w:p>
    <w:p w14:paraId="7133EE16"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Xác định được đúng mục tiêu của môn học.</w:t>
      </w:r>
    </w:p>
    <w:p w14:paraId="7041C14B"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Có thái độ nghiêm túc, cẩn thận và chính xác trong luyện tập.</w:t>
      </w:r>
    </w:p>
    <w:p w14:paraId="25A14B77" w14:textId="77777777" w:rsidR="00281D72" w:rsidRPr="00EC185E" w:rsidRDefault="00281D72" w:rsidP="00281D72">
      <w:pPr>
        <w:spacing w:before="40" w:after="40" w:line="264" w:lineRule="auto"/>
        <w:jc w:val="both"/>
        <w:rPr>
          <w:b/>
          <w:sz w:val="25"/>
          <w:szCs w:val="25"/>
          <w:lang w:val="pt-BR"/>
        </w:rPr>
      </w:pPr>
      <w:r w:rsidRPr="00EC185E">
        <w:rPr>
          <w:b/>
          <w:sz w:val="25"/>
          <w:szCs w:val="25"/>
          <w:lang w:val="pt-BR"/>
        </w:rPr>
        <w:t>III. NỘI DUNG MÔN HỌC:</w:t>
      </w:r>
    </w:p>
    <w:p w14:paraId="37D8D964" w14:textId="77777777" w:rsidR="00281D72" w:rsidRPr="00EC185E" w:rsidRDefault="00281D72" w:rsidP="00281D72">
      <w:pPr>
        <w:suppressAutoHyphens/>
        <w:spacing w:before="40" w:after="40" w:line="264" w:lineRule="auto"/>
        <w:jc w:val="both"/>
        <w:rPr>
          <w:i/>
          <w:sz w:val="25"/>
          <w:szCs w:val="25"/>
          <w:lang w:val="pt-BR"/>
        </w:rPr>
      </w:pPr>
      <w:r w:rsidRPr="00EC185E">
        <w:rPr>
          <w:i/>
          <w:sz w:val="25"/>
          <w:szCs w:val="25"/>
          <w:lang w:val="pt-BR"/>
        </w:rPr>
        <w:t>1.Nội dung tổng quát và phân phối thời gian:</w:t>
      </w:r>
    </w:p>
    <w:tbl>
      <w:tblPr>
        <w:tblW w:w="96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395"/>
        <w:gridCol w:w="850"/>
        <w:gridCol w:w="997"/>
        <w:gridCol w:w="1976"/>
        <w:gridCol w:w="850"/>
      </w:tblGrid>
      <w:tr w:rsidR="00281D72" w:rsidRPr="00EC185E" w14:paraId="560FB78D" w14:textId="77777777" w:rsidTr="00C21D90">
        <w:trPr>
          <w:tblHeader/>
        </w:trPr>
        <w:tc>
          <w:tcPr>
            <w:tcW w:w="618" w:type="dxa"/>
            <w:vMerge w:val="restart"/>
            <w:tcBorders>
              <w:top w:val="single" w:sz="4" w:space="0" w:color="auto"/>
              <w:left w:val="single" w:sz="4" w:space="0" w:color="auto"/>
              <w:bottom w:val="single" w:sz="4" w:space="0" w:color="auto"/>
              <w:right w:val="single" w:sz="4" w:space="0" w:color="auto"/>
            </w:tcBorders>
            <w:vAlign w:val="center"/>
            <w:hideMark/>
          </w:tcPr>
          <w:p w14:paraId="15189DE8" w14:textId="77777777" w:rsidR="00281D72" w:rsidRPr="00EC185E" w:rsidRDefault="00281D72" w:rsidP="00C21D90">
            <w:pPr>
              <w:tabs>
                <w:tab w:val="left" w:pos="567"/>
                <w:tab w:val="left" w:pos="3969"/>
                <w:tab w:val="left" w:pos="5103"/>
                <w:tab w:val="center" w:pos="6946"/>
              </w:tabs>
              <w:spacing w:before="40" w:after="40" w:line="264" w:lineRule="auto"/>
              <w:jc w:val="center"/>
              <w:rPr>
                <w:b/>
                <w:sz w:val="25"/>
                <w:szCs w:val="25"/>
              </w:rPr>
            </w:pPr>
            <w:r w:rsidRPr="00EC185E">
              <w:rPr>
                <w:b/>
                <w:sz w:val="25"/>
                <w:szCs w:val="25"/>
              </w:rPr>
              <w:t>Số TT</w:t>
            </w:r>
          </w:p>
        </w:tc>
        <w:tc>
          <w:tcPr>
            <w:tcW w:w="4395" w:type="dxa"/>
            <w:vMerge w:val="restart"/>
            <w:tcBorders>
              <w:top w:val="single" w:sz="4" w:space="0" w:color="auto"/>
              <w:left w:val="single" w:sz="4" w:space="0" w:color="auto"/>
              <w:bottom w:val="single" w:sz="4" w:space="0" w:color="auto"/>
              <w:right w:val="single" w:sz="4" w:space="0" w:color="auto"/>
            </w:tcBorders>
            <w:vAlign w:val="center"/>
            <w:hideMark/>
          </w:tcPr>
          <w:p w14:paraId="6C6E992E" w14:textId="77777777" w:rsidR="00281D72" w:rsidRPr="00EC185E" w:rsidRDefault="00281D72" w:rsidP="00C21D90">
            <w:pPr>
              <w:tabs>
                <w:tab w:val="left" w:pos="567"/>
                <w:tab w:val="left" w:pos="3969"/>
                <w:tab w:val="left" w:pos="5103"/>
                <w:tab w:val="center" w:pos="6946"/>
              </w:tabs>
              <w:spacing w:before="40" w:after="40" w:line="264" w:lineRule="auto"/>
              <w:jc w:val="center"/>
              <w:rPr>
                <w:b/>
                <w:sz w:val="25"/>
                <w:szCs w:val="25"/>
              </w:rPr>
            </w:pPr>
            <w:r w:rsidRPr="00EC185E">
              <w:rPr>
                <w:b/>
                <w:sz w:val="25"/>
                <w:szCs w:val="25"/>
              </w:rPr>
              <w:t>Tên các bài trong môn học</w:t>
            </w:r>
          </w:p>
        </w:tc>
        <w:tc>
          <w:tcPr>
            <w:tcW w:w="4673" w:type="dxa"/>
            <w:gridSpan w:val="4"/>
            <w:tcBorders>
              <w:top w:val="single" w:sz="4" w:space="0" w:color="auto"/>
              <w:left w:val="single" w:sz="4" w:space="0" w:color="auto"/>
              <w:bottom w:val="single" w:sz="4" w:space="0" w:color="auto"/>
              <w:right w:val="single" w:sz="4" w:space="0" w:color="auto"/>
            </w:tcBorders>
            <w:vAlign w:val="center"/>
            <w:hideMark/>
          </w:tcPr>
          <w:p w14:paraId="69F779FC" w14:textId="77777777" w:rsidR="00281D72" w:rsidRPr="00EC185E" w:rsidRDefault="00281D72" w:rsidP="00C21D90">
            <w:pPr>
              <w:tabs>
                <w:tab w:val="left" w:pos="567"/>
                <w:tab w:val="left" w:pos="3969"/>
                <w:tab w:val="left" w:pos="5103"/>
                <w:tab w:val="center" w:pos="6946"/>
              </w:tabs>
              <w:spacing w:before="40" w:after="40" w:line="264" w:lineRule="auto"/>
              <w:jc w:val="center"/>
              <w:rPr>
                <w:b/>
                <w:sz w:val="25"/>
                <w:szCs w:val="25"/>
              </w:rPr>
            </w:pPr>
            <w:r w:rsidRPr="00EC185E">
              <w:rPr>
                <w:b/>
                <w:sz w:val="25"/>
                <w:szCs w:val="25"/>
              </w:rPr>
              <w:t>Thời gian (giờ)</w:t>
            </w:r>
          </w:p>
        </w:tc>
      </w:tr>
      <w:tr w:rsidR="00281D72" w:rsidRPr="00EC185E" w14:paraId="0C00C2D3" w14:textId="77777777" w:rsidTr="00C21D90">
        <w:trPr>
          <w:tblHeader/>
        </w:trPr>
        <w:tc>
          <w:tcPr>
            <w:tcW w:w="618" w:type="dxa"/>
            <w:vMerge/>
            <w:tcBorders>
              <w:top w:val="single" w:sz="4" w:space="0" w:color="auto"/>
              <w:left w:val="single" w:sz="4" w:space="0" w:color="auto"/>
              <w:bottom w:val="single" w:sz="4" w:space="0" w:color="auto"/>
              <w:right w:val="single" w:sz="4" w:space="0" w:color="auto"/>
            </w:tcBorders>
            <w:hideMark/>
          </w:tcPr>
          <w:p w14:paraId="3401717E" w14:textId="77777777" w:rsidR="00281D72" w:rsidRPr="00EC185E" w:rsidRDefault="00281D72" w:rsidP="00C21D90">
            <w:pPr>
              <w:spacing w:before="40" w:after="40" w:line="264" w:lineRule="auto"/>
              <w:jc w:val="center"/>
              <w:rPr>
                <w:rFonts w:eastAsia="Times New Roman"/>
                <w:b/>
                <w:sz w:val="25"/>
                <w:szCs w:val="25"/>
                <w:lang w:val="pt-BR"/>
              </w:rPr>
            </w:pPr>
          </w:p>
        </w:tc>
        <w:tc>
          <w:tcPr>
            <w:tcW w:w="4395" w:type="dxa"/>
            <w:vMerge/>
            <w:tcBorders>
              <w:top w:val="single" w:sz="4" w:space="0" w:color="auto"/>
              <w:left w:val="single" w:sz="4" w:space="0" w:color="auto"/>
              <w:bottom w:val="single" w:sz="4" w:space="0" w:color="auto"/>
              <w:right w:val="single" w:sz="4" w:space="0" w:color="auto"/>
            </w:tcBorders>
            <w:vAlign w:val="center"/>
            <w:hideMark/>
          </w:tcPr>
          <w:p w14:paraId="366BBD60" w14:textId="77777777" w:rsidR="00281D72" w:rsidRPr="00EC185E" w:rsidRDefault="00281D72" w:rsidP="00C21D90">
            <w:pPr>
              <w:spacing w:before="40" w:after="40" w:line="264" w:lineRule="auto"/>
              <w:rPr>
                <w:rFonts w:eastAsia="Times New Roman"/>
                <w:b/>
                <w:sz w:val="25"/>
                <w:szCs w:val="25"/>
                <w:lang w:val="pt-B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4CD41B" w14:textId="77777777" w:rsidR="00281D72" w:rsidRPr="00EC185E" w:rsidRDefault="00281D72" w:rsidP="00C21D90">
            <w:pPr>
              <w:tabs>
                <w:tab w:val="left" w:pos="567"/>
                <w:tab w:val="left" w:pos="3969"/>
                <w:tab w:val="left" w:pos="5103"/>
                <w:tab w:val="center" w:pos="6946"/>
              </w:tabs>
              <w:spacing w:before="40" w:after="40" w:line="264" w:lineRule="auto"/>
              <w:jc w:val="center"/>
              <w:rPr>
                <w:b/>
                <w:sz w:val="25"/>
                <w:szCs w:val="25"/>
              </w:rPr>
            </w:pPr>
            <w:r w:rsidRPr="00EC185E">
              <w:rPr>
                <w:b/>
                <w:sz w:val="25"/>
                <w:szCs w:val="25"/>
              </w:rPr>
              <w:t>Tổng</w:t>
            </w:r>
          </w:p>
          <w:p w14:paraId="4471ED8B" w14:textId="77777777" w:rsidR="00281D72" w:rsidRPr="00EC185E" w:rsidRDefault="00281D72" w:rsidP="00C21D90">
            <w:pPr>
              <w:spacing w:before="40" w:after="40" w:line="264" w:lineRule="auto"/>
              <w:jc w:val="center"/>
              <w:rPr>
                <w:rFonts w:eastAsia="Times New Roman"/>
                <w:b/>
                <w:sz w:val="25"/>
                <w:szCs w:val="25"/>
                <w:lang w:val="pt-BR"/>
              </w:rPr>
            </w:pPr>
            <w:r w:rsidRPr="00EC185E">
              <w:rPr>
                <w:b/>
                <w:sz w:val="25"/>
                <w:szCs w:val="25"/>
              </w:rPr>
              <w:t>số</w:t>
            </w:r>
          </w:p>
        </w:tc>
        <w:tc>
          <w:tcPr>
            <w:tcW w:w="997" w:type="dxa"/>
            <w:tcBorders>
              <w:top w:val="single" w:sz="4" w:space="0" w:color="auto"/>
              <w:left w:val="single" w:sz="4" w:space="0" w:color="auto"/>
              <w:bottom w:val="single" w:sz="4" w:space="0" w:color="auto"/>
              <w:right w:val="single" w:sz="4" w:space="0" w:color="auto"/>
            </w:tcBorders>
            <w:vAlign w:val="center"/>
            <w:hideMark/>
          </w:tcPr>
          <w:p w14:paraId="61B2D040" w14:textId="77777777" w:rsidR="00281D72" w:rsidRPr="00EC185E" w:rsidRDefault="00281D72" w:rsidP="00C21D90">
            <w:pPr>
              <w:spacing w:before="40" w:after="40" w:line="264" w:lineRule="auto"/>
              <w:jc w:val="center"/>
              <w:rPr>
                <w:rFonts w:eastAsia="Times New Roman"/>
                <w:b/>
                <w:sz w:val="25"/>
                <w:szCs w:val="25"/>
                <w:lang w:val="pt-BR"/>
              </w:rPr>
            </w:pPr>
            <w:r w:rsidRPr="00EC185E">
              <w:rPr>
                <w:b/>
                <w:sz w:val="25"/>
                <w:szCs w:val="25"/>
              </w:rPr>
              <w:t>Lý thuyết</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3EC1087" w14:textId="77777777" w:rsidR="00281D72" w:rsidRPr="00EC185E" w:rsidRDefault="00281D72" w:rsidP="00C21D90">
            <w:pPr>
              <w:spacing w:before="40" w:after="40" w:line="264" w:lineRule="auto"/>
              <w:jc w:val="center"/>
              <w:rPr>
                <w:rFonts w:eastAsia="Times New Roman"/>
                <w:b/>
                <w:sz w:val="25"/>
                <w:szCs w:val="25"/>
                <w:lang w:val="pt-BR"/>
              </w:rPr>
            </w:pPr>
            <w:r w:rsidRPr="00EC185E">
              <w:rPr>
                <w:b/>
                <w:sz w:val="25"/>
                <w:szCs w:val="25"/>
              </w:rPr>
              <w:t>Thực hành/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42C663" w14:textId="77777777" w:rsidR="00281D72" w:rsidRPr="00EC185E" w:rsidRDefault="00281D72" w:rsidP="00C21D90">
            <w:pPr>
              <w:tabs>
                <w:tab w:val="left" w:pos="567"/>
                <w:tab w:val="left" w:pos="3969"/>
                <w:tab w:val="left" w:pos="5103"/>
                <w:tab w:val="center" w:pos="6946"/>
              </w:tabs>
              <w:spacing w:before="40" w:after="40" w:line="264" w:lineRule="auto"/>
              <w:jc w:val="center"/>
              <w:rPr>
                <w:b/>
                <w:sz w:val="25"/>
                <w:szCs w:val="25"/>
              </w:rPr>
            </w:pPr>
            <w:r w:rsidRPr="00EC185E">
              <w:rPr>
                <w:b/>
                <w:sz w:val="25"/>
                <w:szCs w:val="25"/>
              </w:rPr>
              <w:t>Kiểm</w:t>
            </w:r>
          </w:p>
          <w:p w14:paraId="46C19869" w14:textId="77777777" w:rsidR="00281D72" w:rsidRPr="00EC185E" w:rsidRDefault="00281D72" w:rsidP="00C21D90">
            <w:pPr>
              <w:spacing w:before="40" w:after="40" w:line="264" w:lineRule="auto"/>
              <w:jc w:val="center"/>
              <w:rPr>
                <w:rFonts w:eastAsia="Times New Roman"/>
                <w:b/>
                <w:sz w:val="25"/>
                <w:szCs w:val="25"/>
                <w:lang w:val="pt-BR"/>
              </w:rPr>
            </w:pPr>
            <w:r w:rsidRPr="00EC185E">
              <w:rPr>
                <w:b/>
                <w:sz w:val="25"/>
                <w:szCs w:val="25"/>
              </w:rPr>
              <w:t>tra</w:t>
            </w:r>
          </w:p>
        </w:tc>
      </w:tr>
      <w:tr w:rsidR="00281D72" w:rsidRPr="00EC185E" w14:paraId="2C438B33" w14:textId="77777777" w:rsidTr="00C21D90">
        <w:tc>
          <w:tcPr>
            <w:tcW w:w="618" w:type="dxa"/>
            <w:tcBorders>
              <w:top w:val="single" w:sz="4" w:space="0" w:color="auto"/>
              <w:left w:val="single" w:sz="4" w:space="0" w:color="auto"/>
              <w:bottom w:val="single" w:sz="4" w:space="0" w:color="auto"/>
              <w:right w:val="single" w:sz="4" w:space="0" w:color="auto"/>
            </w:tcBorders>
          </w:tcPr>
          <w:p w14:paraId="143EC17E" w14:textId="77777777" w:rsidR="00281D72" w:rsidRPr="00EC185E" w:rsidRDefault="00281D72" w:rsidP="00C21D90">
            <w:pPr>
              <w:spacing w:before="40" w:after="40" w:line="264" w:lineRule="auto"/>
              <w:jc w:val="center"/>
              <w:rPr>
                <w:rFonts w:eastAsia="Times New Roman"/>
                <w:sz w:val="25"/>
                <w:szCs w:val="25"/>
                <w:lang w:val="pt-BR"/>
              </w:rPr>
            </w:pPr>
            <w:r w:rsidRPr="00EC185E">
              <w:rPr>
                <w:sz w:val="25"/>
                <w:szCs w:val="25"/>
                <w:lang w:val="pt-BR"/>
              </w:rPr>
              <w:t>I.</w:t>
            </w:r>
          </w:p>
          <w:p w14:paraId="4691B206" w14:textId="77777777" w:rsidR="00281D72" w:rsidRPr="00EC185E" w:rsidRDefault="00281D72" w:rsidP="00C21D90">
            <w:pPr>
              <w:spacing w:before="40" w:after="40" w:line="264" w:lineRule="auto"/>
              <w:jc w:val="center"/>
              <w:rPr>
                <w:sz w:val="25"/>
                <w:szCs w:val="25"/>
                <w:lang w:val="pt-BR"/>
              </w:rPr>
            </w:pPr>
          </w:p>
          <w:p w14:paraId="5E67734F" w14:textId="77777777" w:rsidR="00281D72" w:rsidRPr="00EC185E" w:rsidRDefault="00281D72" w:rsidP="00C21D90">
            <w:pPr>
              <w:spacing w:before="40" w:after="40" w:line="264" w:lineRule="auto"/>
              <w:jc w:val="center"/>
              <w:rPr>
                <w:sz w:val="25"/>
                <w:szCs w:val="25"/>
                <w:lang w:val="pt-BR"/>
              </w:rPr>
            </w:pPr>
          </w:p>
          <w:p w14:paraId="41BF8374" w14:textId="77777777" w:rsidR="00281D72" w:rsidRPr="00EC185E" w:rsidRDefault="00281D72" w:rsidP="00C21D90">
            <w:pPr>
              <w:spacing w:before="40" w:after="40" w:line="264" w:lineRule="auto"/>
              <w:jc w:val="center"/>
              <w:rPr>
                <w:sz w:val="25"/>
                <w:szCs w:val="25"/>
                <w:lang w:val="pt-BR"/>
              </w:rPr>
            </w:pPr>
          </w:p>
          <w:p w14:paraId="6B22C63D" w14:textId="77777777" w:rsidR="00281D72" w:rsidRPr="00EC185E" w:rsidRDefault="00281D72" w:rsidP="00C21D90">
            <w:pPr>
              <w:spacing w:before="40" w:after="40" w:line="264" w:lineRule="auto"/>
              <w:jc w:val="center"/>
              <w:rPr>
                <w:sz w:val="25"/>
                <w:szCs w:val="25"/>
                <w:lang w:val="pt-BR"/>
              </w:rPr>
            </w:pPr>
          </w:p>
          <w:p w14:paraId="301C0ED8" w14:textId="77777777" w:rsidR="00281D72" w:rsidRPr="00EC185E" w:rsidRDefault="00281D72" w:rsidP="00C21D90">
            <w:pPr>
              <w:spacing w:before="40" w:after="40" w:line="264" w:lineRule="auto"/>
              <w:jc w:val="center"/>
              <w:rPr>
                <w:sz w:val="25"/>
                <w:szCs w:val="25"/>
                <w:lang w:val="pt-BR"/>
              </w:rPr>
            </w:pPr>
          </w:p>
          <w:p w14:paraId="3F723189" w14:textId="77777777" w:rsidR="00281D72" w:rsidRPr="00EC185E" w:rsidRDefault="00281D72" w:rsidP="00C21D90">
            <w:pPr>
              <w:spacing w:before="40" w:after="40" w:line="264" w:lineRule="auto"/>
              <w:jc w:val="center"/>
              <w:rPr>
                <w:sz w:val="25"/>
                <w:szCs w:val="25"/>
                <w:lang w:val="pt-BR"/>
              </w:rPr>
            </w:pPr>
            <w:r w:rsidRPr="00EC185E">
              <w:rPr>
                <w:sz w:val="25"/>
                <w:szCs w:val="25"/>
                <w:lang w:val="pt-BR"/>
              </w:rPr>
              <w:t>II.</w:t>
            </w:r>
          </w:p>
          <w:p w14:paraId="1AE33009" w14:textId="77777777" w:rsidR="00281D72" w:rsidRPr="00EC185E" w:rsidRDefault="00281D72" w:rsidP="00C21D90">
            <w:pPr>
              <w:spacing w:before="40" w:after="40" w:line="264" w:lineRule="auto"/>
              <w:jc w:val="center"/>
              <w:rPr>
                <w:sz w:val="25"/>
                <w:szCs w:val="25"/>
                <w:lang w:val="pt-BR"/>
              </w:rPr>
            </w:pPr>
          </w:p>
          <w:p w14:paraId="18B685E4" w14:textId="77777777" w:rsidR="00281D72" w:rsidRPr="00EC185E" w:rsidRDefault="00281D72" w:rsidP="00C21D90">
            <w:pPr>
              <w:spacing w:before="40" w:after="40" w:line="264" w:lineRule="auto"/>
              <w:jc w:val="center"/>
              <w:rPr>
                <w:sz w:val="25"/>
                <w:szCs w:val="25"/>
                <w:lang w:val="pt-BR"/>
              </w:rPr>
            </w:pPr>
          </w:p>
          <w:p w14:paraId="2D3B2D48" w14:textId="77777777" w:rsidR="00281D72" w:rsidRPr="00EC185E" w:rsidRDefault="00281D72" w:rsidP="00C21D90">
            <w:pPr>
              <w:spacing w:before="40" w:after="40" w:line="264" w:lineRule="auto"/>
              <w:jc w:val="center"/>
              <w:rPr>
                <w:sz w:val="25"/>
                <w:szCs w:val="25"/>
                <w:lang w:val="pt-BR"/>
              </w:rPr>
            </w:pPr>
          </w:p>
          <w:p w14:paraId="5244F880" w14:textId="77777777" w:rsidR="00281D72" w:rsidRPr="00EC185E" w:rsidRDefault="00281D72" w:rsidP="00C21D90">
            <w:pPr>
              <w:spacing w:before="40" w:after="40" w:line="264" w:lineRule="auto"/>
              <w:jc w:val="center"/>
              <w:rPr>
                <w:sz w:val="25"/>
                <w:szCs w:val="25"/>
                <w:lang w:val="pt-BR"/>
              </w:rPr>
            </w:pPr>
          </w:p>
          <w:p w14:paraId="3AFE1C12" w14:textId="77777777" w:rsidR="00281D72" w:rsidRPr="00EC185E" w:rsidRDefault="00281D72" w:rsidP="00C21D90">
            <w:pPr>
              <w:spacing w:before="40" w:after="40" w:line="264" w:lineRule="auto"/>
              <w:jc w:val="center"/>
              <w:rPr>
                <w:sz w:val="25"/>
                <w:szCs w:val="25"/>
                <w:lang w:val="pt-BR"/>
              </w:rPr>
            </w:pPr>
            <w:r w:rsidRPr="00EC185E">
              <w:rPr>
                <w:sz w:val="25"/>
                <w:szCs w:val="25"/>
                <w:lang w:val="pt-BR"/>
              </w:rPr>
              <w:t>III.</w:t>
            </w:r>
          </w:p>
          <w:p w14:paraId="4187A2A6" w14:textId="77777777" w:rsidR="00281D72" w:rsidRPr="00EC185E" w:rsidRDefault="00281D72" w:rsidP="00C21D90">
            <w:pPr>
              <w:spacing w:before="40" w:after="40" w:line="264" w:lineRule="auto"/>
              <w:jc w:val="center"/>
              <w:rPr>
                <w:sz w:val="25"/>
                <w:szCs w:val="25"/>
                <w:lang w:val="pt-BR"/>
              </w:rPr>
            </w:pPr>
          </w:p>
          <w:p w14:paraId="0B77986B" w14:textId="77777777" w:rsidR="00281D72" w:rsidRPr="00EC185E" w:rsidRDefault="00281D72" w:rsidP="00C21D90">
            <w:pPr>
              <w:spacing w:before="40" w:after="40" w:line="264" w:lineRule="auto"/>
              <w:jc w:val="center"/>
              <w:rPr>
                <w:sz w:val="25"/>
                <w:szCs w:val="25"/>
                <w:lang w:val="pt-BR"/>
              </w:rPr>
            </w:pPr>
          </w:p>
          <w:p w14:paraId="061EF9BF" w14:textId="77777777" w:rsidR="00281D72" w:rsidRPr="00EC185E" w:rsidRDefault="00281D72" w:rsidP="00C21D90">
            <w:pPr>
              <w:spacing w:before="40" w:after="40" w:line="264" w:lineRule="auto"/>
              <w:jc w:val="center"/>
              <w:rPr>
                <w:sz w:val="25"/>
                <w:szCs w:val="25"/>
                <w:lang w:val="pt-BR"/>
              </w:rPr>
            </w:pPr>
          </w:p>
          <w:p w14:paraId="6D5FC2B1" w14:textId="77777777" w:rsidR="00281D72" w:rsidRPr="00EC185E" w:rsidRDefault="00281D72" w:rsidP="00C21D90">
            <w:pPr>
              <w:spacing w:before="40" w:after="40" w:line="264" w:lineRule="auto"/>
              <w:jc w:val="center"/>
              <w:rPr>
                <w:sz w:val="25"/>
                <w:szCs w:val="25"/>
                <w:lang w:val="pt-BR"/>
              </w:rPr>
            </w:pPr>
          </w:p>
          <w:p w14:paraId="0DBCE3E2" w14:textId="77777777" w:rsidR="00281D72" w:rsidRPr="00EC185E" w:rsidRDefault="00281D72" w:rsidP="00C21D90">
            <w:pPr>
              <w:spacing w:before="40" w:after="40" w:line="264" w:lineRule="auto"/>
              <w:jc w:val="center"/>
              <w:rPr>
                <w:sz w:val="25"/>
                <w:szCs w:val="25"/>
                <w:lang w:val="pt-BR"/>
              </w:rPr>
            </w:pPr>
          </w:p>
          <w:p w14:paraId="227F1804" w14:textId="77777777" w:rsidR="00281D72" w:rsidRPr="00EC185E" w:rsidRDefault="00281D72" w:rsidP="00C21D90">
            <w:pPr>
              <w:spacing w:before="40" w:after="40" w:line="264" w:lineRule="auto"/>
              <w:jc w:val="center"/>
              <w:rPr>
                <w:rFonts w:eastAsia="Times New Roman"/>
                <w:sz w:val="25"/>
                <w:szCs w:val="25"/>
                <w:lang w:val="pt-BR"/>
              </w:rPr>
            </w:pPr>
            <w:r w:rsidRPr="00EC185E">
              <w:rPr>
                <w:sz w:val="25"/>
                <w:szCs w:val="25"/>
                <w:lang w:val="pt-BR"/>
              </w:rPr>
              <w:t>IV.</w:t>
            </w:r>
          </w:p>
        </w:tc>
        <w:tc>
          <w:tcPr>
            <w:tcW w:w="4395" w:type="dxa"/>
            <w:tcBorders>
              <w:top w:val="single" w:sz="4" w:space="0" w:color="auto"/>
              <w:left w:val="single" w:sz="4" w:space="0" w:color="auto"/>
              <w:bottom w:val="single" w:sz="4" w:space="0" w:color="auto"/>
              <w:right w:val="single" w:sz="4" w:space="0" w:color="auto"/>
            </w:tcBorders>
            <w:hideMark/>
          </w:tcPr>
          <w:p w14:paraId="00C90CCD" w14:textId="77777777" w:rsidR="00281D72" w:rsidRPr="00EC185E" w:rsidRDefault="00281D72" w:rsidP="00C21D90">
            <w:pPr>
              <w:spacing w:before="40" w:after="40" w:line="264" w:lineRule="auto"/>
              <w:jc w:val="both"/>
              <w:rPr>
                <w:rFonts w:eastAsia="Times New Roman"/>
                <w:b/>
                <w:sz w:val="25"/>
                <w:szCs w:val="25"/>
                <w:lang w:val="pt-BR"/>
              </w:rPr>
            </w:pPr>
            <w:r w:rsidRPr="00EC185E">
              <w:rPr>
                <w:b/>
                <w:sz w:val="25"/>
                <w:szCs w:val="25"/>
                <w:lang w:val="pt-BR"/>
              </w:rPr>
              <w:lastRenderedPageBreak/>
              <w:t>Nhập môn hành vi tổ chức (HVTC)</w:t>
            </w:r>
          </w:p>
          <w:p w14:paraId="3BFCC28E"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Đối tượng và nội dung môn học HVTC</w:t>
            </w:r>
          </w:p>
          <w:p w14:paraId="6AC09042"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Quan hệ giữa môn HVTC với các môn khoa học khác</w:t>
            </w:r>
          </w:p>
          <w:p w14:paraId="786B3500"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Hành vi tổ chức với những thách thức và cơ hội đặt ra cho các nhà quản lý</w:t>
            </w:r>
          </w:p>
          <w:p w14:paraId="43DD38F6" w14:textId="77777777" w:rsidR="00281D72" w:rsidRPr="00EC185E" w:rsidRDefault="00281D72" w:rsidP="00C21D90">
            <w:pPr>
              <w:spacing w:before="40" w:after="40" w:line="264" w:lineRule="auto"/>
              <w:jc w:val="both"/>
              <w:rPr>
                <w:b/>
                <w:sz w:val="25"/>
                <w:szCs w:val="25"/>
                <w:lang w:val="pt-BR"/>
              </w:rPr>
            </w:pPr>
            <w:r w:rsidRPr="00EC185E">
              <w:rPr>
                <w:b/>
                <w:sz w:val="25"/>
                <w:szCs w:val="25"/>
                <w:lang w:val="pt-BR"/>
              </w:rPr>
              <w:t xml:space="preserve">Cơ sở của hành vi cá nhân </w:t>
            </w:r>
          </w:p>
          <w:p w14:paraId="18DF07DE"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lastRenderedPageBreak/>
              <w:t>Thái độ</w:t>
            </w:r>
          </w:p>
          <w:p w14:paraId="3F3D829A"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Tính cách</w:t>
            </w:r>
          </w:p>
          <w:p w14:paraId="35C81534"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Nhận thức</w:t>
            </w:r>
          </w:p>
          <w:p w14:paraId="57E23BC3"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Học hỏi</w:t>
            </w:r>
          </w:p>
          <w:p w14:paraId="1D1B99CF" w14:textId="77777777" w:rsidR="00281D72" w:rsidRPr="00EC185E" w:rsidRDefault="00281D72" w:rsidP="00C21D90">
            <w:pPr>
              <w:spacing w:before="40" w:after="40" w:line="264" w:lineRule="auto"/>
              <w:jc w:val="both"/>
              <w:rPr>
                <w:b/>
                <w:sz w:val="25"/>
                <w:szCs w:val="25"/>
                <w:lang w:val="pt-BR"/>
              </w:rPr>
            </w:pPr>
            <w:r w:rsidRPr="00EC185E">
              <w:rPr>
                <w:b/>
                <w:sz w:val="25"/>
                <w:szCs w:val="25"/>
                <w:lang w:val="pt-BR"/>
              </w:rPr>
              <w:t>Ra quyết định cá nhân</w:t>
            </w:r>
          </w:p>
          <w:p w14:paraId="46E8583D"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Quá trình ra quyết định hợp lý</w:t>
            </w:r>
          </w:p>
          <w:p w14:paraId="5A8E0549"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Ra quyết định cá nhân trên thực tế</w:t>
            </w:r>
          </w:p>
          <w:p w14:paraId="156D954B"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Nâng cao tính sáng tạo trong việc ra quyết định cá nhân</w:t>
            </w:r>
          </w:p>
          <w:p w14:paraId="28051492"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Nâng cao hiệu quả trong việc ra quyết định</w:t>
            </w:r>
          </w:p>
          <w:p w14:paraId="65F2F2F6" w14:textId="77777777" w:rsidR="00281D72" w:rsidRPr="00EC185E" w:rsidRDefault="00281D72" w:rsidP="00C21D90">
            <w:pPr>
              <w:spacing w:before="40" w:after="40" w:line="264" w:lineRule="auto"/>
              <w:jc w:val="both"/>
              <w:rPr>
                <w:b/>
                <w:sz w:val="25"/>
                <w:szCs w:val="25"/>
                <w:lang w:val="pt-BR"/>
              </w:rPr>
            </w:pPr>
            <w:r w:rsidRPr="00EC185E">
              <w:rPr>
                <w:b/>
                <w:sz w:val="25"/>
                <w:szCs w:val="25"/>
                <w:lang w:val="pt-BR"/>
              </w:rPr>
              <w:t>Cơ sở của hành vi nhóm</w:t>
            </w:r>
          </w:p>
          <w:p w14:paraId="345FC3F9"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Khái niệm và phân loại nhóm</w:t>
            </w:r>
          </w:p>
          <w:p w14:paraId="58EE03EB"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Lý do hình thành nhóm</w:t>
            </w:r>
          </w:p>
          <w:p w14:paraId="3E192DC1"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Các yếu tố ảnh hưởng đến hành vi cá nhân trong nhóm</w:t>
            </w:r>
          </w:p>
          <w:p w14:paraId="66FD27B8" w14:textId="77777777" w:rsidR="00281D72" w:rsidRPr="00EC185E" w:rsidRDefault="00281D72" w:rsidP="00C21D90">
            <w:pPr>
              <w:spacing w:before="40" w:after="40" w:line="264" w:lineRule="auto"/>
              <w:jc w:val="both"/>
              <w:rPr>
                <w:rFonts w:eastAsia="Times New Roman"/>
                <w:sz w:val="25"/>
                <w:szCs w:val="25"/>
                <w:lang w:val="pt-BR"/>
              </w:rPr>
            </w:pPr>
            <w:r w:rsidRPr="00EC185E">
              <w:rPr>
                <w:sz w:val="25"/>
                <w:szCs w:val="25"/>
                <w:lang w:val="pt-BR"/>
              </w:rPr>
              <w:t>Quyết định nhóm</w:t>
            </w:r>
          </w:p>
        </w:tc>
        <w:tc>
          <w:tcPr>
            <w:tcW w:w="850" w:type="dxa"/>
            <w:tcBorders>
              <w:top w:val="single" w:sz="4" w:space="0" w:color="auto"/>
              <w:left w:val="single" w:sz="4" w:space="0" w:color="auto"/>
              <w:bottom w:val="single" w:sz="4" w:space="0" w:color="auto"/>
              <w:right w:val="single" w:sz="4" w:space="0" w:color="auto"/>
            </w:tcBorders>
          </w:tcPr>
          <w:p w14:paraId="18E9992F" w14:textId="77777777" w:rsidR="00281D72" w:rsidRPr="00EC185E" w:rsidRDefault="00281D72" w:rsidP="00C21D90">
            <w:pPr>
              <w:spacing w:before="40" w:after="40" w:line="264" w:lineRule="auto"/>
              <w:jc w:val="center"/>
              <w:rPr>
                <w:rFonts w:eastAsia="Times New Roman"/>
                <w:sz w:val="25"/>
                <w:szCs w:val="25"/>
                <w:lang w:val="pt-BR"/>
              </w:rPr>
            </w:pPr>
            <w:r w:rsidRPr="00EC185E">
              <w:rPr>
                <w:sz w:val="25"/>
                <w:szCs w:val="25"/>
                <w:lang w:val="pt-BR"/>
              </w:rPr>
              <w:lastRenderedPageBreak/>
              <w:t>4</w:t>
            </w:r>
          </w:p>
          <w:p w14:paraId="54A663A9" w14:textId="77777777" w:rsidR="00281D72" w:rsidRPr="00EC185E" w:rsidRDefault="00281D72" w:rsidP="00C21D90">
            <w:pPr>
              <w:spacing w:before="40" w:after="40" w:line="264" w:lineRule="auto"/>
              <w:jc w:val="center"/>
              <w:rPr>
                <w:sz w:val="25"/>
                <w:szCs w:val="25"/>
                <w:lang w:val="pt-BR"/>
              </w:rPr>
            </w:pPr>
          </w:p>
          <w:p w14:paraId="0E4A1E18" w14:textId="77777777" w:rsidR="00281D72" w:rsidRPr="00EC185E" w:rsidRDefault="00281D72" w:rsidP="00C21D90">
            <w:pPr>
              <w:spacing w:before="40" w:after="40" w:line="264" w:lineRule="auto"/>
              <w:jc w:val="center"/>
              <w:rPr>
                <w:sz w:val="25"/>
                <w:szCs w:val="25"/>
                <w:lang w:val="pt-BR"/>
              </w:rPr>
            </w:pPr>
          </w:p>
          <w:p w14:paraId="4C712E13" w14:textId="77777777" w:rsidR="00281D72" w:rsidRPr="00EC185E" w:rsidRDefault="00281D72" w:rsidP="00C21D90">
            <w:pPr>
              <w:spacing w:before="40" w:after="40" w:line="264" w:lineRule="auto"/>
              <w:jc w:val="center"/>
              <w:rPr>
                <w:sz w:val="25"/>
                <w:szCs w:val="25"/>
                <w:lang w:val="pt-BR"/>
              </w:rPr>
            </w:pPr>
          </w:p>
          <w:p w14:paraId="2D0160F3" w14:textId="77777777" w:rsidR="00281D72" w:rsidRPr="00EC185E" w:rsidRDefault="00281D72" w:rsidP="00C21D90">
            <w:pPr>
              <w:spacing w:before="40" w:after="40" w:line="264" w:lineRule="auto"/>
              <w:jc w:val="center"/>
              <w:rPr>
                <w:sz w:val="25"/>
                <w:szCs w:val="25"/>
                <w:lang w:val="pt-BR"/>
              </w:rPr>
            </w:pPr>
          </w:p>
          <w:p w14:paraId="28F12026" w14:textId="77777777" w:rsidR="00281D72" w:rsidRPr="00EC185E" w:rsidRDefault="00281D72" w:rsidP="00C21D90">
            <w:pPr>
              <w:spacing w:before="40" w:after="40" w:line="264" w:lineRule="auto"/>
              <w:jc w:val="center"/>
              <w:rPr>
                <w:sz w:val="25"/>
                <w:szCs w:val="25"/>
                <w:lang w:val="pt-BR"/>
              </w:rPr>
            </w:pPr>
          </w:p>
          <w:p w14:paraId="456B0B6D" w14:textId="77777777" w:rsidR="00281D72" w:rsidRPr="00EC185E" w:rsidRDefault="00281D72" w:rsidP="00C21D90">
            <w:pPr>
              <w:spacing w:before="40" w:after="40" w:line="264" w:lineRule="auto"/>
              <w:jc w:val="center"/>
              <w:rPr>
                <w:sz w:val="25"/>
                <w:szCs w:val="25"/>
                <w:lang w:val="pt-BR"/>
              </w:rPr>
            </w:pPr>
            <w:r w:rsidRPr="00EC185E">
              <w:rPr>
                <w:sz w:val="25"/>
                <w:szCs w:val="25"/>
                <w:lang w:val="pt-BR"/>
              </w:rPr>
              <w:t>7</w:t>
            </w:r>
          </w:p>
          <w:p w14:paraId="36A22239" w14:textId="77777777" w:rsidR="00281D72" w:rsidRPr="00EC185E" w:rsidRDefault="00281D72" w:rsidP="00C21D90">
            <w:pPr>
              <w:spacing w:before="40" w:after="40" w:line="264" w:lineRule="auto"/>
              <w:jc w:val="center"/>
              <w:rPr>
                <w:sz w:val="25"/>
                <w:szCs w:val="25"/>
                <w:lang w:val="pt-BR"/>
              </w:rPr>
            </w:pPr>
          </w:p>
          <w:p w14:paraId="0507C572" w14:textId="77777777" w:rsidR="00281D72" w:rsidRPr="00EC185E" w:rsidRDefault="00281D72" w:rsidP="00C21D90">
            <w:pPr>
              <w:spacing w:before="40" w:after="40" w:line="264" w:lineRule="auto"/>
              <w:jc w:val="center"/>
              <w:rPr>
                <w:sz w:val="25"/>
                <w:szCs w:val="25"/>
                <w:lang w:val="pt-BR"/>
              </w:rPr>
            </w:pPr>
          </w:p>
          <w:p w14:paraId="162E46A3" w14:textId="77777777" w:rsidR="00281D72" w:rsidRPr="00EC185E" w:rsidRDefault="00281D72" w:rsidP="00C21D90">
            <w:pPr>
              <w:spacing w:before="40" w:after="40" w:line="264" w:lineRule="auto"/>
              <w:jc w:val="center"/>
              <w:rPr>
                <w:sz w:val="25"/>
                <w:szCs w:val="25"/>
                <w:lang w:val="pt-BR"/>
              </w:rPr>
            </w:pPr>
          </w:p>
          <w:p w14:paraId="085892BE" w14:textId="77777777" w:rsidR="00281D72" w:rsidRPr="00EC185E" w:rsidRDefault="00281D72" w:rsidP="00C21D90">
            <w:pPr>
              <w:spacing w:before="40" w:after="40" w:line="264" w:lineRule="auto"/>
              <w:jc w:val="center"/>
              <w:rPr>
                <w:sz w:val="25"/>
                <w:szCs w:val="25"/>
                <w:lang w:val="pt-BR"/>
              </w:rPr>
            </w:pPr>
          </w:p>
          <w:p w14:paraId="490226FD" w14:textId="77777777" w:rsidR="00281D72" w:rsidRPr="00EC185E" w:rsidRDefault="00281D72" w:rsidP="00C21D90">
            <w:pPr>
              <w:spacing w:before="40" w:after="40" w:line="264" w:lineRule="auto"/>
              <w:jc w:val="center"/>
              <w:rPr>
                <w:sz w:val="25"/>
                <w:szCs w:val="25"/>
                <w:lang w:val="pt-BR"/>
              </w:rPr>
            </w:pPr>
            <w:r w:rsidRPr="00EC185E">
              <w:rPr>
                <w:sz w:val="25"/>
                <w:szCs w:val="25"/>
                <w:lang w:val="pt-BR"/>
              </w:rPr>
              <w:t>6</w:t>
            </w:r>
          </w:p>
          <w:p w14:paraId="729E98F1" w14:textId="77777777" w:rsidR="00281D72" w:rsidRPr="00EC185E" w:rsidRDefault="00281D72" w:rsidP="00C21D90">
            <w:pPr>
              <w:spacing w:before="40" w:after="40" w:line="264" w:lineRule="auto"/>
              <w:jc w:val="center"/>
              <w:rPr>
                <w:sz w:val="25"/>
                <w:szCs w:val="25"/>
                <w:lang w:val="pt-BR"/>
              </w:rPr>
            </w:pPr>
          </w:p>
          <w:p w14:paraId="495E3802" w14:textId="77777777" w:rsidR="00281D72" w:rsidRPr="00EC185E" w:rsidRDefault="00281D72" w:rsidP="00C21D90">
            <w:pPr>
              <w:spacing w:before="40" w:after="40" w:line="264" w:lineRule="auto"/>
              <w:jc w:val="center"/>
              <w:rPr>
                <w:sz w:val="25"/>
                <w:szCs w:val="25"/>
                <w:lang w:val="pt-BR"/>
              </w:rPr>
            </w:pPr>
          </w:p>
          <w:p w14:paraId="3E977247" w14:textId="77777777" w:rsidR="00281D72" w:rsidRPr="00EC185E" w:rsidRDefault="00281D72" w:rsidP="00C21D90">
            <w:pPr>
              <w:spacing w:before="40" w:after="40" w:line="264" w:lineRule="auto"/>
              <w:jc w:val="center"/>
              <w:rPr>
                <w:sz w:val="25"/>
                <w:szCs w:val="25"/>
                <w:lang w:val="pt-BR"/>
              </w:rPr>
            </w:pPr>
          </w:p>
          <w:p w14:paraId="5307E78E" w14:textId="77777777" w:rsidR="00281D72" w:rsidRPr="00EC185E" w:rsidRDefault="00281D72" w:rsidP="00C21D90">
            <w:pPr>
              <w:spacing w:before="40" w:after="40" w:line="264" w:lineRule="auto"/>
              <w:jc w:val="center"/>
              <w:rPr>
                <w:sz w:val="25"/>
                <w:szCs w:val="25"/>
                <w:lang w:val="pt-BR"/>
              </w:rPr>
            </w:pPr>
          </w:p>
          <w:p w14:paraId="714B23A6" w14:textId="77777777" w:rsidR="00281D72" w:rsidRPr="00EC185E" w:rsidRDefault="00281D72" w:rsidP="00C21D90">
            <w:pPr>
              <w:spacing w:before="40" w:after="40" w:line="264" w:lineRule="auto"/>
              <w:jc w:val="center"/>
              <w:rPr>
                <w:sz w:val="25"/>
                <w:szCs w:val="25"/>
                <w:lang w:val="pt-BR"/>
              </w:rPr>
            </w:pPr>
          </w:p>
          <w:p w14:paraId="6AA39B2D" w14:textId="77777777" w:rsidR="00281D72" w:rsidRPr="00EC185E" w:rsidRDefault="00281D72" w:rsidP="00C21D90">
            <w:pPr>
              <w:spacing w:before="40" w:after="40" w:line="264" w:lineRule="auto"/>
              <w:jc w:val="center"/>
              <w:rPr>
                <w:rFonts w:eastAsia="Times New Roman"/>
                <w:sz w:val="25"/>
                <w:szCs w:val="25"/>
                <w:lang w:val="pt-BR"/>
              </w:rPr>
            </w:pPr>
            <w:r w:rsidRPr="00EC185E">
              <w:rPr>
                <w:sz w:val="25"/>
                <w:szCs w:val="25"/>
                <w:lang w:val="pt-BR"/>
              </w:rPr>
              <w:t>9</w:t>
            </w:r>
          </w:p>
        </w:tc>
        <w:tc>
          <w:tcPr>
            <w:tcW w:w="997" w:type="dxa"/>
            <w:tcBorders>
              <w:top w:val="single" w:sz="4" w:space="0" w:color="auto"/>
              <w:left w:val="single" w:sz="4" w:space="0" w:color="auto"/>
              <w:bottom w:val="single" w:sz="4" w:space="0" w:color="auto"/>
              <w:right w:val="single" w:sz="4" w:space="0" w:color="auto"/>
            </w:tcBorders>
          </w:tcPr>
          <w:p w14:paraId="21850190" w14:textId="77777777" w:rsidR="00281D72" w:rsidRPr="00EC185E" w:rsidRDefault="00281D72" w:rsidP="00C21D90">
            <w:pPr>
              <w:spacing w:before="40" w:after="40" w:line="264" w:lineRule="auto"/>
              <w:jc w:val="center"/>
              <w:rPr>
                <w:rFonts w:eastAsia="Times New Roman"/>
                <w:sz w:val="25"/>
                <w:szCs w:val="25"/>
                <w:lang w:val="pt-BR"/>
              </w:rPr>
            </w:pPr>
            <w:r w:rsidRPr="00EC185E">
              <w:rPr>
                <w:sz w:val="25"/>
                <w:szCs w:val="25"/>
                <w:lang w:val="pt-BR"/>
              </w:rPr>
              <w:lastRenderedPageBreak/>
              <w:t>4</w:t>
            </w:r>
          </w:p>
          <w:p w14:paraId="0699C097" w14:textId="77777777" w:rsidR="00281D72" w:rsidRPr="00EC185E" w:rsidRDefault="00281D72" w:rsidP="00C21D90">
            <w:pPr>
              <w:spacing w:before="40" w:after="40" w:line="264" w:lineRule="auto"/>
              <w:jc w:val="center"/>
              <w:rPr>
                <w:sz w:val="25"/>
                <w:szCs w:val="25"/>
                <w:lang w:val="pt-BR"/>
              </w:rPr>
            </w:pPr>
          </w:p>
          <w:p w14:paraId="537E1B13" w14:textId="77777777" w:rsidR="00281D72" w:rsidRPr="00EC185E" w:rsidRDefault="00281D72" w:rsidP="00C21D90">
            <w:pPr>
              <w:spacing w:before="40" w:after="40" w:line="264" w:lineRule="auto"/>
              <w:jc w:val="center"/>
              <w:rPr>
                <w:sz w:val="25"/>
                <w:szCs w:val="25"/>
                <w:lang w:val="pt-BR"/>
              </w:rPr>
            </w:pPr>
          </w:p>
          <w:p w14:paraId="27E186EA" w14:textId="77777777" w:rsidR="00281D72" w:rsidRPr="00EC185E" w:rsidRDefault="00281D72" w:rsidP="00C21D90">
            <w:pPr>
              <w:spacing w:before="40" w:after="40" w:line="264" w:lineRule="auto"/>
              <w:jc w:val="center"/>
              <w:rPr>
                <w:sz w:val="25"/>
                <w:szCs w:val="25"/>
                <w:lang w:val="pt-BR"/>
              </w:rPr>
            </w:pPr>
          </w:p>
          <w:p w14:paraId="12017EC6" w14:textId="77777777" w:rsidR="00281D72" w:rsidRPr="00EC185E" w:rsidRDefault="00281D72" w:rsidP="00C21D90">
            <w:pPr>
              <w:spacing w:before="40" w:after="40" w:line="264" w:lineRule="auto"/>
              <w:jc w:val="center"/>
              <w:rPr>
                <w:sz w:val="25"/>
                <w:szCs w:val="25"/>
                <w:lang w:val="pt-BR"/>
              </w:rPr>
            </w:pPr>
          </w:p>
          <w:p w14:paraId="5E693B82" w14:textId="77777777" w:rsidR="00281D72" w:rsidRPr="00EC185E" w:rsidRDefault="00281D72" w:rsidP="00C21D90">
            <w:pPr>
              <w:spacing w:before="40" w:after="40" w:line="264" w:lineRule="auto"/>
              <w:jc w:val="center"/>
              <w:rPr>
                <w:sz w:val="25"/>
                <w:szCs w:val="25"/>
                <w:lang w:val="pt-BR"/>
              </w:rPr>
            </w:pPr>
          </w:p>
          <w:p w14:paraId="061CD24E" w14:textId="77777777" w:rsidR="00281D72" w:rsidRPr="00EC185E" w:rsidRDefault="00281D72" w:rsidP="00C21D90">
            <w:pPr>
              <w:spacing w:before="40" w:after="40" w:line="264" w:lineRule="auto"/>
              <w:jc w:val="center"/>
              <w:rPr>
                <w:sz w:val="25"/>
                <w:szCs w:val="25"/>
                <w:lang w:val="pt-BR"/>
              </w:rPr>
            </w:pPr>
            <w:r w:rsidRPr="00EC185E">
              <w:rPr>
                <w:sz w:val="25"/>
                <w:szCs w:val="25"/>
                <w:lang w:val="pt-BR"/>
              </w:rPr>
              <w:t>7</w:t>
            </w:r>
          </w:p>
          <w:p w14:paraId="1ABCB947" w14:textId="77777777" w:rsidR="00281D72" w:rsidRPr="00EC185E" w:rsidRDefault="00281D72" w:rsidP="00C21D90">
            <w:pPr>
              <w:spacing w:before="40" w:after="40" w:line="264" w:lineRule="auto"/>
              <w:jc w:val="center"/>
              <w:rPr>
                <w:sz w:val="25"/>
                <w:szCs w:val="25"/>
                <w:lang w:val="pt-BR"/>
              </w:rPr>
            </w:pPr>
          </w:p>
          <w:p w14:paraId="551CA272" w14:textId="77777777" w:rsidR="00281D72" w:rsidRPr="00EC185E" w:rsidRDefault="00281D72" w:rsidP="00C21D90">
            <w:pPr>
              <w:spacing w:before="40" w:after="40" w:line="264" w:lineRule="auto"/>
              <w:jc w:val="center"/>
              <w:rPr>
                <w:sz w:val="25"/>
                <w:szCs w:val="25"/>
                <w:lang w:val="pt-BR"/>
              </w:rPr>
            </w:pPr>
          </w:p>
          <w:p w14:paraId="4690DE75" w14:textId="77777777" w:rsidR="00281D72" w:rsidRPr="00EC185E" w:rsidRDefault="00281D72" w:rsidP="00C21D90">
            <w:pPr>
              <w:spacing w:before="40" w:after="40" w:line="264" w:lineRule="auto"/>
              <w:jc w:val="center"/>
              <w:rPr>
                <w:sz w:val="25"/>
                <w:szCs w:val="25"/>
                <w:lang w:val="pt-BR"/>
              </w:rPr>
            </w:pPr>
          </w:p>
          <w:p w14:paraId="3EB30FB0" w14:textId="77777777" w:rsidR="00281D72" w:rsidRPr="00EC185E" w:rsidRDefault="00281D72" w:rsidP="00C21D90">
            <w:pPr>
              <w:spacing w:before="40" w:after="40" w:line="264" w:lineRule="auto"/>
              <w:jc w:val="center"/>
              <w:rPr>
                <w:sz w:val="25"/>
                <w:szCs w:val="25"/>
                <w:lang w:val="pt-BR"/>
              </w:rPr>
            </w:pPr>
          </w:p>
          <w:p w14:paraId="766D9CF7" w14:textId="77777777" w:rsidR="00281D72" w:rsidRPr="00EC185E" w:rsidRDefault="00281D72" w:rsidP="00C21D90">
            <w:pPr>
              <w:spacing w:before="40" w:after="40" w:line="264" w:lineRule="auto"/>
              <w:jc w:val="center"/>
              <w:rPr>
                <w:sz w:val="25"/>
                <w:szCs w:val="25"/>
                <w:lang w:val="pt-BR"/>
              </w:rPr>
            </w:pPr>
            <w:r w:rsidRPr="00EC185E">
              <w:rPr>
                <w:sz w:val="25"/>
                <w:szCs w:val="25"/>
                <w:lang w:val="pt-BR"/>
              </w:rPr>
              <w:t>5</w:t>
            </w:r>
          </w:p>
          <w:p w14:paraId="662B9B40" w14:textId="77777777" w:rsidR="00281D72" w:rsidRPr="00EC185E" w:rsidRDefault="00281D72" w:rsidP="00C21D90">
            <w:pPr>
              <w:spacing w:before="40" w:after="40" w:line="264" w:lineRule="auto"/>
              <w:jc w:val="center"/>
              <w:rPr>
                <w:sz w:val="25"/>
                <w:szCs w:val="25"/>
                <w:lang w:val="pt-BR"/>
              </w:rPr>
            </w:pPr>
          </w:p>
          <w:p w14:paraId="31EFD944" w14:textId="77777777" w:rsidR="00281D72" w:rsidRPr="00EC185E" w:rsidRDefault="00281D72" w:rsidP="00C21D90">
            <w:pPr>
              <w:spacing w:before="40" w:after="40" w:line="264" w:lineRule="auto"/>
              <w:jc w:val="center"/>
              <w:rPr>
                <w:sz w:val="25"/>
                <w:szCs w:val="25"/>
                <w:lang w:val="pt-BR"/>
              </w:rPr>
            </w:pPr>
          </w:p>
          <w:p w14:paraId="596ED893" w14:textId="77777777" w:rsidR="00281D72" w:rsidRPr="00EC185E" w:rsidRDefault="00281D72" w:rsidP="00C21D90">
            <w:pPr>
              <w:spacing w:before="40" w:after="40" w:line="264" w:lineRule="auto"/>
              <w:jc w:val="center"/>
              <w:rPr>
                <w:sz w:val="25"/>
                <w:szCs w:val="25"/>
                <w:lang w:val="pt-BR"/>
              </w:rPr>
            </w:pPr>
          </w:p>
          <w:p w14:paraId="0C775533" w14:textId="77777777" w:rsidR="00281D72" w:rsidRPr="00EC185E" w:rsidRDefault="00281D72" w:rsidP="00C21D90">
            <w:pPr>
              <w:spacing w:before="40" w:after="40" w:line="264" w:lineRule="auto"/>
              <w:jc w:val="center"/>
              <w:rPr>
                <w:sz w:val="25"/>
                <w:szCs w:val="25"/>
                <w:lang w:val="pt-BR"/>
              </w:rPr>
            </w:pPr>
          </w:p>
          <w:p w14:paraId="590C382D" w14:textId="77777777" w:rsidR="00281D72" w:rsidRPr="00EC185E" w:rsidRDefault="00281D72" w:rsidP="00C21D90">
            <w:pPr>
              <w:spacing w:before="40" w:after="40" w:line="264" w:lineRule="auto"/>
              <w:jc w:val="center"/>
              <w:rPr>
                <w:sz w:val="25"/>
                <w:szCs w:val="25"/>
                <w:lang w:val="pt-BR"/>
              </w:rPr>
            </w:pPr>
          </w:p>
          <w:p w14:paraId="44D40E75" w14:textId="77777777" w:rsidR="00281D72" w:rsidRPr="00EC185E" w:rsidRDefault="00281D72" w:rsidP="00C21D90">
            <w:pPr>
              <w:spacing w:before="40" w:after="40" w:line="264" w:lineRule="auto"/>
              <w:jc w:val="center"/>
              <w:rPr>
                <w:rFonts w:eastAsia="Times New Roman"/>
                <w:sz w:val="25"/>
                <w:szCs w:val="25"/>
                <w:lang w:val="pt-BR"/>
              </w:rPr>
            </w:pPr>
            <w:r w:rsidRPr="00EC185E">
              <w:rPr>
                <w:sz w:val="25"/>
                <w:szCs w:val="25"/>
                <w:lang w:val="pt-BR"/>
              </w:rPr>
              <w:t>9</w:t>
            </w:r>
          </w:p>
        </w:tc>
        <w:tc>
          <w:tcPr>
            <w:tcW w:w="1976" w:type="dxa"/>
            <w:tcBorders>
              <w:top w:val="single" w:sz="4" w:space="0" w:color="auto"/>
              <w:left w:val="single" w:sz="4" w:space="0" w:color="auto"/>
              <w:bottom w:val="single" w:sz="4" w:space="0" w:color="auto"/>
              <w:right w:val="single" w:sz="4" w:space="0" w:color="auto"/>
            </w:tcBorders>
          </w:tcPr>
          <w:p w14:paraId="163B7EDD" w14:textId="77777777" w:rsidR="00281D72" w:rsidRPr="00EC185E" w:rsidRDefault="00281D72" w:rsidP="00C21D90">
            <w:pPr>
              <w:spacing w:before="40" w:after="40" w:line="264" w:lineRule="auto"/>
              <w:jc w:val="center"/>
              <w:rPr>
                <w:rFonts w:eastAsia="Times New Roman"/>
                <w:sz w:val="25"/>
                <w:szCs w:val="25"/>
                <w:lang w:val="pt-BR"/>
              </w:rPr>
            </w:pPr>
          </w:p>
          <w:p w14:paraId="037EAE65" w14:textId="77777777" w:rsidR="00281D72" w:rsidRPr="00EC185E" w:rsidRDefault="00281D72" w:rsidP="00C21D90">
            <w:pPr>
              <w:spacing w:before="40" w:after="40" w:line="264" w:lineRule="auto"/>
              <w:jc w:val="center"/>
              <w:rPr>
                <w:sz w:val="25"/>
                <w:szCs w:val="25"/>
                <w:lang w:val="pt-BR"/>
              </w:rPr>
            </w:pPr>
          </w:p>
          <w:p w14:paraId="2DF4FE75" w14:textId="77777777" w:rsidR="00281D72" w:rsidRPr="00EC185E" w:rsidRDefault="00281D72" w:rsidP="00C21D90">
            <w:pPr>
              <w:spacing w:before="40" w:after="40" w:line="264" w:lineRule="auto"/>
              <w:jc w:val="center"/>
              <w:rPr>
                <w:sz w:val="25"/>
                <w:szCs w:val="25"/>
                <w:lang w:val="pt-BR"/>
              </w:rPr>
            </w:pPr>
          </w:p>
          <w:p w14:paraId="2AD296F6" w14:textId="77777777" w:rsidR="00281D72" w:rsidRPr="00EC185E" w:rsidRDefault="00281D72" w:rsidP="00C21D90">
            <w:pPr>
              <w:spacing w:before="40" w:after="40" w:line="264" w:lineRule="auto"/>
              <w:jc w:val="center"/>
              <w:rPr>
                <w:sz w:val="25"/>
                <w:szCs w:val="25"/>
                <w:lang w:val="pt-BR"/>
              </w:rPr>
            </w:pPr>
          </w:p>
          <w:p w14:paraId="6BF627A4" w14:textId="77777777" w:rsidR="00281D72" w:rsidRPr="00EC185E" w:rsidRDefault="00281D72" w:rsidP="00C21D90">
            <w:pPr>
              <w:spacing w:before="40" w:after="40" w:line="264" w:lineRule="auto"/>
              <w:jc w:val="center"/>
              <w:rPr>
                <w:sz w:val="25"/>
                <w:szCs w:val="25"/>
                <w:lang w:val="pt-BR"/>
              </w:rPr>
            </w:pPr>
          </w:p>
          <w:p w14:paraId="5D5BBB55" w14:textId="77777777" w:rsidR="00281D72" w:rsidRPr="00EC185E" w:rsidRDefault="00281D72" w:rsidP="00C21D90">
            <w:pPr>
              <w:spacing w:before="40" w:after="40" w:line="264" w:lineRule="auto"/>
              <w:jc w:val="center"/>
              <w:rPr>
                <w:sz w:val="25"/>
                <w:szCs w:val="25"/>
                <w:lang w:val="pt-BR"/>
              </w:rPr>
            </w:pPr>
          </w:p>
          <w:p w14:paraId="232E965B" w14:textId="77777777" w:rsidR="00281D72" w:rsidRPr="00EC185E" w:rsidRDefault="00281D72" w:rsidP="00C21D90">
            <w:pPr>
              <w:spacing w:before="40" w:after="40" w:line="264" w:lineRule="auto"/>
              <w:jc w:val="center"/>
              <w:rPr>
                <w:sz w:val="25"/>
                <w:szCs w:val="25"/>
                <w:lang w:val="pt-BR"/>
              </w:rPr>
            </w:pPr>
          </w:p>
          <w:p w14:paraId="4D4AD8CE" w14:textId="77777777" w:rsidR="00281D72" w:rsidRPr="00EC185E" w:rsidRDefault="00281D72" w:rsidP="00C21D90">
            <w:pPr>
              <w:spacing w:before="40" w:after="40" w:line="264" w:lineRule="auto"/>
              <w:jc w:val="center"/>
              <w:rPr>
                <w:sz w:val="25"/>
                <w:szCs w:val="25"/>
                <w:lang w:val="pt-BR"/>
              </w:rPr>
            </w:pPr>
          </w:p>
          <w:p w14:paraId="4B6C3612" w14:textId="77777777" w:rsidR="00281D72" w:rsidRPr="00EC185E" w:rsidRDefault="00281D72" w:rsidP="00C21D90">
            <w:pPr>
              <w:spacing w:before="40" w:after="40" w:line="264" w:lineRule="auto"/>
              <w:jc w:val="center"/>
              <w:rPr>
                <w:sz w:val="25"/>
                <w:szCs w:val="25"/>
                <w:lang w:val="pt-BR"/>
              </w:rPr>
            </w:pPr>
          </w:p>
          <w:p w14:paraId="11632536" w14:textId="77777777" w:rsidR="00281D72" w:rsidRPr="00EC185E" w:rsidRDefault="00281D72" w:rsidP="00C21D90">
            <w:pPr>
              <w:spacing w:before="40" w:after="40" w:line="264" w:lineRule="auto"/>
              <w:jc w:val="center"/>
              <w:rPr>
                <w:sz w:val="25"/>
                <w:szCs w:val="25"/>
                <w:lang w:val="pt-BR"/>
              </w:rPr>
            </w:pPr>
          </w:p>
          <w:p w14:paraId="239745D6" w14:textId="77777777" w:rsidR="00281D72" w:rsidRPr="00EC185E" w:rsidRDefault="00281D72" w:rsidP="00C21D90">
            <w:pPr>
              <w:spacing w:before="40" w:after="40" w:line="264" w:lineRule="auto"/>
              <w:jc w:val="center"/>
              <w:rPr>
                <w:sz w:val="25"/>
                <w:szCs w:val="25"/>
                <w:lang w:val="pt-BR"/>
              </w:rPr>
            </w:pPr>
          </w:p>
          <w:p w14:paraId="7D5EE593" w14:textId="77777777" w:rsidR="00281D72" w:rsidRPr="00EC185E" w:rsidRDefault="00281D72" w:rsidP="00C21D90">
            <w:pPr>
              <w:spacing w:before="40" w:after="40" w:line="264" w:lineRule="auto"/>
              <w:jc w:val="center"/>
              <w:rPr>
                <w:sz w:val="25"/>
                <w:szCs w:val="25"/>
                <w:lang w:val="pt-BR"/>
              </w:rPr>
            </w:pPr>
          </w:p>
          <w:p w14:paraId="3C9A3981" w14:textId="77777777" w:rsidR="00281D72" w:rsidRPr="00EC185E" w:rsidRDefault="00281D72" w:rsidP="00C21D90">
            <w:pPr>
              <w:spacing w:before="40" w:after="40" w:line="264" w:lineRule="auto"/>
              <w:jc w:val="center"/>
              <w:rPr>
                <w:sz w:val="25"/>
                <w:szCs w:val="25"/>
                <w:lang w:val="pt-BR"/>
              </w:rPr>
            </w:pPr>
          </w:p>
          <w:p w14:paraId="039CE282" w14:textId="77777777" w:rsidR="00281D72" w:rsidRPr="00EC185E" w:rsidRDefault="00281D72" w:rsidP="00C21D90">
            <w:pPr>
              <w:spacing w:before="40" w:after="40" w:line="264" w:lineRule="auto"/>
              <w:jc w:val="center"/>
              <w:rPr>
                <w:sz w:val="25"/>
                <w:szCs w:val="25"/>
                <w:lang w:val="pt-BR"/>
              </w:rPr>
            </w:pPr>
          </w:p>
          <w:p w14:paraId="34AA4422" w14:textId="77777777" w:rsidR="00281D72" w:rsidRPr="00EC185E" w:rsidRDefault="00281D72" w:rsidP="00C21D90">
            <w:pPr>
              <w:spacing w:before="40" w:after="40" w:line="264" w:lineRule="auto"/>
              <w:jc w:val="center"/>
              <w:rPr>
                <w:sz w:val="25"/>
                <w:szCs w:val="25"/>
                <w:lang w:val="pt-BR"/>
              </w:rPr>
            </w:pPr>
          </w:p>
          <w:p w14:paraId="03049AF5" w14:textId="77777777" w:rsidR="00281D72" w:rsidRPr="00EC185E" w:rsidRDefault="00281D72" w:rsidP="00C21D90">
            <w:pPr>
              <w:spacing w:before="40" w:after="40" w:line="264" w:lineRule="auto"/>
              <w:jc w:val="center"/>
              <w:rPr>
                <w:sz w:val="25"/>
                <w:szCs w:val="25"/>
                <w:lang w:val="pt-BR"/>
              </w:rPr>
            </w:pPr>
          </w:p>
          <w:p w14:paraId="62B94ADF" w14:textId="77777777" w:rsidR="00281D72" w:rsidRPr="00EC185E" w:rsidRDefault="00281D72" w:rsidP="00C21D90">
            <w:pPr>
              <w:spacing w:before="40" w:after="40" w:line="264" w:lineRule="auto"/>
              <w:jc w:val="center"/>
              <w:rPr>
                <w:sz w:val="25"/>
                <w:szCs w:val="25"/>
                <w:lang w:val="pt-BR"/>
              </w:rPr>
            </w:pPr>
          </w:p>
          <w:p w14:paraId="797A2ABF" w14:textId="77777777" w:rsidR="00281D72" w:rsidRPr="00EC185E" w:rsidRDefault="00281D72" w:rsidP="00C21D90">
            <w:pPr>
              <w:spacing w:before="40" w:after="40" w:line="264" w:lineRule="auto"/>
              <w:jc w:val="center"/>
              <w:rPr>
                <w:rFonts w:eastAsia="Times New Roman"/>
                <w:sz w:val="25"/>
                <w:szCs w:val="25"/>
                <w:lang w:val="pt-BR"/>
              </w:rPr>
            </w:pPr>
          </w:p>
        </w:tc>
        <w:tc>
          <w:tcPr>
            <w:tcW w:w="850" w:type="dxa"/>
            <w:tcBorders>
              <w:top w:val="single" w:sz="4" w:space="0" w:color="auto"/>
              <w:left w:val="single" w:sz="4" w:space="0" w:color="auto"/>
              <w:bottom w:val="single" w:sz="4" w:space="0" w:color="auto"/>
              <w:right w:val="single" w:sz="4" w:space="0" w:color="auto"/>
            </w:tcBorders>
          </w:tcPr>
          <w:p w14:paraId="5EC6DB25" w14:textId="77777777" w:rsidR="00281D72" w:rsidRPr="00EC185E" w:rsidRDefault="00281D72" w:rsidP="00C21D90">
            <w:pPr>
              <w:spacing w:before="40" w:after="40" w:line="264" w:lineRule="auto"/>
              <w:jc w:val="center"/>
              <w:rPr>
                <w:rFonts w:eastAsia="Times New Roman"/>
                <w:sz w:val="25"/>
                <w:szCs w:val="25"/>
                <w:lang w:val="pt-BR"/>
              </w:rPr>
            </w:pPr>
          </w:p>
          <w:p w14:paraId="0DD1FABA" w14:textId="77777777" w:rsidR="00281D72" w:rsidRPr="00EC185E" w:rsidRDefault="00281D72" w:rsidP="00C21D90">
            <w:pPr>
              <w:spacing w:before="40" w:after="40" w:line="264" w:lineRule="auto"/>
              <w:jc w:val="center"/>
              <w:rPr>
                <w:sz w:val="25"/>
                <w:szCs w:val="25"/>
                <w:lang w:val="pt-BR"/>
              </w:rPr>
            </w:pPr>
          </w:p>
          <w:p w14:paraId="4B8C74B5" w14:textId="77777777" w:rsidR="00281D72" w:rsidRPr="00EC185E" w:rsidRDefault="00281D72" w:rsidP="00C21D90">
            <w:pPr>
              <w:spacing w:before="40" w:after="40" w:line="264" w:lineRule="auto"/>
              <w:jc w:val="center"/>
              <w:rPr>
                <w:sz w:val="25"/>
                <w:szCs w:val="25"/>
                <w:lang w:val="pt-BR"/>
              </w:rPr>
            </w:pPr>
          </w:p>
          <w:p w14:paraId="66661400" w14:textId="77777777" w:rsidR="00281D72" w:rsidRPr="00EC185E" w:rsidRDefault="00281D72" w:rsidP="00C21D90">
            <w:pPr>
              <w:spacing w:before="40" w:after="40" w:line="264" w:lineRule="auto"/>
              <w:jc w:val="center"/>
              <w:rPr>
                <w:sz w:val="25"/>
                <w:szCs w:val="25"/>
                <w:lang w:val="pt-BR"/>
              </w:rPr>
            </w:pPr>
          </w:p>
          <w:p w14:paraId="751A3271" w14:textId="77777777" w:rsidR="00281D72" w:rsidRPr="00EC185E" w:rsidRDefault="00281D72" w:rsidP="00C21D90">
            <w:pPr>
              <w:spacing w:before="40" w:after="40" w:line="264" w:lineRule="auto"/>
              <w:jc w:val="center"/>
              <w:rPr>
                <w:sz w:val="25"/>
                <w:szCs w:val="25"/>
                <w:lang w:val="pt-BR"/>
              </w:rPr>
            </w:pPr>
          </w:p>
          <w:p w14:paraId="090E0F37" w14:textId="77777777" w:rsidR="00281D72" w:rsidRPr="00EC185E" w:rsidRDefault="00281D72" w:rsidP="00C21D90">
            <w:pPr>
              <w:spacing w:before="40" w:after="40" w:line="264" w:lineRule="auto"/>
              <w:jc w:val="center"/>
              <w:rPr>
                <w:sz w:val="25"/>
                <w:szCs w:val="25"/>
                <w:lang w:val="pt-BR"/>
              </w:rPr>
            </w:pPr>
          </w:p>
          <w:p w14:paraId="7B6A75B0" w14:textId="77777777" w:rsidR="00281D72" w:rsidRPr="00EC185E" w:rsidRDefault="00281D72" w:rsidP="00C21D90">
            <w:pPr>
              <w:spacing w:before="40" w:after="40" w:line="264" w:lineRule="auto"/>
              <w:jc w:val="center"/>
              <w:rPr>
                <w:sz w:val="25"/>
                <w:szCs w:val="25"/>
                <w:lang w:val="pt-BR"/>
              </w:rPr>
            </w:pPr>
          </w:p>
          <w:p w14:paraId="3E31D06E" w14:textId="77777777" w:rsidR="00281D72" w:rsidRPr="00EC185E" w:rsidRDefault="00281D72" w:rsidP="00C21D90">
            <w:pPr>
              <w:spacing w:before="40" w:after="40" w:line="264" w:lineRule="auto"/>
              <w:jc w:val="center"/>
              <w:rPr>
                <w:sz w:val="25"/>
                <w:szCs w:val="25"/>
                <w:lang w:val="pt-BR"/>
              </w:rPr>
            </w:pPr>
          </w:p>
          <w:p w14:paraId="1815F098" w14:textId="77777777" w:rsidR="00281D72" w:rsidRPr="00EC185E" w:rsidRDefault="00281D72" w:rsidP="00C21D90">
            <w:pPr>
              <w:spacing w:before="40" w:after="40" w:line="264" w:lineRule="auto"/>
              <w:jc w:val="center"/>
              <w:rPr>
                <w:sz w:val="25"/>
                <w:szCs w:val="25"/>
                <w:lang w:val="pt-BR"/>
              </w:rPr>
            </w:pPr>
          </w:p>
          <w:p w14:paraId="1CBBA886" w14:textId="77777777" w:rsidR="00281D72" w:rsidRPr="00EC185E" w:rsidRDefault="00281D72" w:rsidP="00C21D90">
            <w:pPr>
              <w:spacing w:before="40" w:after="40" w:line="264" w:lineRule="auto"/>
              <w:jc w:val="center"/>
              <w:rPr>
                <w:sz w:val="25"/>
                <w:szCs w:val="25"/>
                <w:lang w:val="pt-BR"/>
              </w:rPr>
            </w:pPr>
          </w:p>
          <w:p w14:paraId="663CE416" w14:textId="77777777" w:rsidR="00281D72" w:rsidRPr="00EC185E" w:rsidRDefault="00281D72" w:rsidP="00C21D90">
            <w:pPr>
              <w:spacing w:before="40" w:after="40" w:line="264" w:lineRule="auto"/>
              <w:jc w:val="center"/>
              <w:rPr>
                <w:sz w:val="25"/>
                <w:szCs w:val="25"/>
                <w:lang w:val="pt-BR"/>
              </w:rPr>
            </w:pPr>
          </w:p>
          <w:p w14:paraId="4906FDCD" w14:textId="77777777" w:rsidR="00281D72" w:rsidRPr="00EC185E" w:rsidRDefault="00281D72" w:rsidP="00C21D90">
            <w:pPr>
              <w:spacing w:before="40" w:after="40" w:line="264" w:lineRule="auto"/>
              <w:jc w:val="center"/>
              <w:rPr>
                <w:rFonts w:eastAsia="Times New Roman"/>
                <w:sz w:val="25"/>
                <w:szCs w:val="25"/>
                <w:lang w:val="pt-BR"/>
              </w:rPr>
            </w:pPr>
            <w:r w:rsidRPr="00EC185E">
              <w:rPr>
                <w:sz w:val="25"/>
                <w:szCs w:val="25"/>
                <w:lang w:val="pt-BR"/>
              </w:rPr>
              <w:t>1</w:t>
            </w:r>
          </w:p>
        </w:tc>
      </w:tr>
      <w:tr w:rsidR="00281D72" w:rsidRPr="00EC185E" w14:paraId="6E5029F8" w14:textId="77777777" w:rsidTr="00C21D90">
        <w:tc>
          <w:tcPr>
            <w:tcW w:w="618" w:type="dxa"/>
            <w:tcBorders>
              <w:top w:val="single" w:sz="4" w:space="0" w:color="auto"/>
              <w:left w:val="single" w:sz="4" w:space="0" w:color="auto"/>
              <w:bottom w:val="single" w:sz="4" w:space="0" w:color="auto"/>
              <w:right w:val="single" w:sz="4" w:space="0" w:color="auto"/>
            </w:tcBorders>
          </w:tcPr>
          <w:p w14:paraId="363FE251" w14:textId="77777777" w:rsidR="00281D72" w:rsidRPr="00EC185E" w:rsidRDefault="00281D72" w:rsidP="00C21D90">
            <w:pPr>
              <w:spacing w:before="40" w:after="40" w:line="264" w:lineRule="auto"/>
              <w:jc w:val="center"/>
              <w:rPr>
                <w:rFonts w:eastAsia="Times New Roman"/>
                <w:sz w:val="25"/>
                <w:szCs w:val="25"/>
                <w:lang w:val="pt-BR"/>
              </w:rPr>
            </w:pPr>
            <w:r w:rsidRPr="00EC185E">
              <w:rPr>
                <w:sz w:val="25"/>
                <w:szCs w:val="25"/>
                <w:lang w:val="pt-BR"/>
              </w:rPr>
              <w:lastRenderedPageBreak/>
              <w:t>V.</w:t>
            </w:r>
          </w:p>
          <w:p w14:paraId="4BDA1F82" w14:textId="77777777" w:rsidR="00281D72" w:rsidRPr="00EC185E" w:rsidRDefault="00281D72" w:rsidP="00C21D90">
            <w:pPr>
              <w:spacing w:before="40" w:after="40" w:line="264" w:lineRule="auto"/>
              <w:jc w:val="center"/>
              <w:rPr>
                <w:sz w:val="25"/>
                <w:szCs w:val="25"/>
                <w:lang w:val="pt-BR"/>
              </w:rPr>
            </w:pPr>
          </w:p>
          <w:p w14:paraId="09F78F27" w14:textId="77777777" w:rsidR="00281D72" w:rsidRPr="00EC185E" w:rsidRDefault="00281D72" w:rsidP="00C21D90">
            <w:pPr>
              <w:spacing w:before="40" w:after="40" w:line="264" w:lineRule="auto"/>
              <w:jc w:val="center"/>
              <w:rPr>
                <w:sz w:val="25"/>
                <w:szCs w:val="25"/>
                <w:lang w:val="pt-BR"/>
              </w:rPr>
            </w:pPr>
          </w:p>
          <w:p w14:paraId="793B853C" w14:textId="77777777" w:rsidR="00281D72" w:rsidRPr="00EC185E" w:rsidRDefault="00281D72" w:rsidP="00C21D90">
            <w:pPr>
              <w:spacing w:before="40" w:after="40" w:line="264" w:lineRule="auto"/>
              <w:jc w:val="center"/>
              <w:rPr>
                <w:sz w:val="25"/>
                <w:szCs w:val="25"/>
                <w:lang w:val="pt-BR"/>
              </w:rPr>
            </w:pPr>
          </w:p>
          <w:p w14:paraId="7B73463B" w14:textId="77777777" w:rsidR="00281D72" w:rsidRPr="00EC185E" w:rsidRDefault="00281D72" w:rsidP="00C21D90">
            <w:pPr>
              <w:spacing w:before="40" w:after="40" w:line="264" w:lineRule="auto"/>
              <w:jc w:val="center"/>
              <w:rPr>
                <w:sz w:val="25"/>
                <w:szCs w:val="25"/>
                <w:lang w:val="pt-BR"/>
              </w:rPr>
            </w:pPr>
            <w:r w:rsidRPr="00EC185E">
              <w:rPr>
                <w:sz w:val="25"/>
                <w:szCs w:val="25"/>
                <w:lang w:val="pt-BR"/>
              </w:rPr>
              <w:t>VI.</w:t>
            </w:r>
          </w:p>
          <w:p w14:paraId="105A33F5" w14:textId="77777777" w:rsidR="00281D72" w:rsidRPr="00EC185E" w:rsidRDefault="00281D72" w:rsidP="00C21D90">
            <w:pPr>
              <w:spacing w:before="40" w:after="40" w:line="264" w:lineRule="auto"/>
              <w:jc w:val="center"/>
              <w:rPr>
                <w:sz w:val="25"/>
                <w:szCs w:val="25"/>
                <w:lang w:val="pt-BR"/>
              </w:rPr>
            </w:pPr>
          </w:p>
          <w:p w14:paraId="6F87EE7B" w14:textId="77777777" w:rsidR="00281D72" w:rsidRPr="00EC185E" w:rsidRDefault="00281D72" w:rsidP="00C21D90">
            <w:pPr>
              <w:spacing w:before="40" w:after="40" w:line="264" w:lineRule="auto"/>
              <w:jc w:val="center"/>
              <w:rPr>
                <w:sz w:val="25"/>
                <w:szCs w:val="25"/>
                <w:lang w:val="pt-BR"/>
              </w:rPr>
            </w:pPr>
          </w:p>
          <w:p w14:paraId="4CD4D287" w14:textId="77777777" w:rsidR="00281D72" w:rsidRPr="00EC185E" w:rsidRDefault="00281D72" w:rsidP="00C21D90">
            <w:pPr>
              <w:spacing w:before="40" w:after="40" w:line="264" w:lineRule="auto"/>
              <w:jc w:val="center"/>
              <w:rPr>
                <w:sz w:val="25"/>
                <w:szCs w:val="25"/>
                <w:lang w:val="pt-BR"/>
              </w:rPr>
            </w:pPr>
          </w:p>
          <w:p w14:paraId="1B9D69F9" w14:textId="77777777" w:rsidR="00281D72" w:rsidRPr="00EC185E" w:rsidRDefault="00281D72" w:rsidP="00C21D90">
            <w:pPr>
              <w:spacing w:before="40" w:after="40" w:line="264" w:lineRule="auto"/>
              <w:jc w:val="center"/>
              <w:rPr>
                <w:rFonts w:eastAsia="Times New Roman"/>
                <w:sz w:val="25"/>
                <w:szCs w:val="25"/>
                <w:lang w:val="pt-BR"/>
              </w:rPr>
            </w:pPr>
            <w:r w:rsidRPr="00EC185E">
              <w:rPr>
                <w:sz w:val="25"/>
                <w:szCs w:val="25"/>
                <w:lang w:val="pt-BR"/>
              </w:rPr>
              <w:t>VII.</w:t>
            </w:r>
          </w:p>
        </w:tc>
        <w:tc>
          <w:tcPr>
            <w:tcW w:w="4395" w:type="dxa"/>
            <w:tcBorders>
              <w:top w:val="single" w:sz="4" w:space="0" w:color="auto"/>
              <w:left w:val="single" w:sz="4" w:space="0" w:color="auto"/>
              <w:bottom w:val="single" w:sz="4" w:space="0" w:color="auto"/>
              <w:right w:val="single" w:sz="4" w:space="0" w:color="auto"/>
            </w:tcBorders>
            <w:hideMark/>
          </w:tcPr>
          <w:p w14:paraId="00F742A3" w14:textId="77777777" w:rsidR="00281D72" w:rsidRPr="00EC185E" w:rsidRDefault="00281D72" w:rsidP="00C21D90">
            <w:pPr>
              <w:spacing w:before="40" w:after="40" w:line="264" w:lineRule="auto"/>
              <w:jc w:val="both"/>
              <w:rPr>
                <w:rFonts w:eastAsia="Times New Roman"/>
                <w:b/>
                <w:sz w:val="25"/>
                <w:szCs w:val="25"/>
                <w:lang w:val="pt-BR"/>
              </w:rPr>
            </w:pPr>
            <w:r w:rsidRPr="00EC185E">
              <w:rPr>
                <w:b/>
                <w:sz w:val="25"/>
                <w:szCs w:val="25"/>
                <w:lang w:val="pt-BR"/>
              </w:rPr>
              <w:t>Lãnh đạo và quyền lực</w:t>
            </w:r>
          </w:p>
          <w:p w14:paraId="28C41E24"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Khái niệm, mối quan hệ và sự khác biệt</w:t>
            </w:r>
          </w:p>
          <w:p w14:paraId="06C50407"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Các học thuyết về lãnh đạo</w:t>
            </w:r>
          </w:p>
          <w:p w14:paraId="4F384151"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Các loại quyền lực và cơ sở của chúng</w:t>
            </w:r>
          </w:p>
          <w:p w14:paraId="3C2EAE89" w14:textId="77777777" w:rsidR="00281D72" w:rsidRPr="00EC185E" w:rsidRDefault="00281D72" w:rsidP="00C21D90">
            <w:pPr>
              <w:spacing w:before="40" w:after="40" w:line="264" w:lineRule="auto"/>
              <w:jc w:val="both"/>
              <w:rPr>
                <w:b/>
                <w:sz w:val="25"/>
                <w:szCs w:val="25"/>
                <w:lang w:val="pt-BR"/>
              </w:rPr>
            </w:pPr>
            <w:r w:rsidRPr="00EC185E">
              <w:rPr>
                <w:b/>
                <w:sz w:val="25"/>
                <w:szCs w:val="25"/>
                <w:lang w:val="pt-BR"/>
              </w:rPr>
              <w:t>Giao tiếp trong tổ chức</w:t>
            </w:r>
          </w:p>
          <w:p w14:paraId="65EA815A"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Giao tiếp</w:t>
            </w:r>
          </w:p>
          <w:p w14:paraId="707153C0"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Xung đột</w:t>
            </w:r>
          </w:p>
          <w:p w14:paraId="46A6E8D5"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Đàm phán</w:t>
            </w:r>
          </w:p>
          <w:p w14:paraId="0C3F056E" w14:textId="77777777" w:rsidR="00281D72" w:rsidRPr="00EC185E" w:rsidRDefault="00281D72" w:rsidP="00C21D90">
            <w:pPr>
              <w:spacing w:before="40" w:after="40" w:line="264" w:lineRule="auto"/>
              <w:jc w:val="both"/>
              <w:rPr>
                <w:b/>
                <w:sz w:val="25"/>
                <w:szCs w:val="25"/>
                <w:lang w:val="pt-BR"/>
              </w:rPr>
            </w:pPr>
            <w:r w:rsidRPr="00EC185E">
              <w:rPr>
                <w:b/>
                <w:sz w:val="25"/>
                <w:szCs w:val="25"/>
                <w:lang w:val="pt-BR"/>
              </w:rPr>
              <w:t>Cơ cấu tổ chức và văn hoá tổ chức</w:t>
            </w:r>
          </w:p>
          <w:p w14:paraId="68BFFC77"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Cơ cấu tổ chức</w:t>
            </w:r>
          </w:p>
          <w:p w14:paraId="28454137" w14:textId="77777777" w:rsidR="00281D72" w:rsidRPr="00EC185E" w:rsidRDefault="00281D72" w:rsidP="00C21D90">
            <w:pPr>
              <w:spacing w:before="40" w:after="40" w:line="264" w:lineRule="auto"/>
              <w:jc w:val="both"/>
              <w:rPr>
                <w:rFonts w:eastAsia="Times New Roman"/>
                <w:sz w:val="25"/>
                <w:szCs w:val="25"/>
                <w:lang w:val="pt-BR"/>
              </w:rPr>
            </w:pPr>
            <w:r w:rsidRPr="00EC185E">
              <w:rPr>
                <w:sz w:val="25"/>
                <w:szCs w:val="25"/>
                <w:lang w:val="pt-BR"/>
              </w:rPr>
              <w:t>Văn hoá tổ chức</w:t>
            </w:r>
          </w:p>
        </w:tc>
        <w:tc>
          <w:tcPr>
            <w:tcW w:w="850" w:type="dxa"/>
            <w:tcBorders>
              <w:top w:val="single" w:sz="4" w:space="0" w:color="auto"/>
              <w:left w:val="single" w:sz="4" w:space="0" w:color="auto"/>
              <w:bottom w:val="single" w:sz="4" w:space="0" w:color="auto"/>
              <w:right w:val="single" w:sz="4" w:space="0" w:color="auto"/>
            </w:tcBorders>
          </w:tcPr>
          <w:p w14:paraId="03E3A89C" w14:textId="77777777" w:rsidR="00281D72" w:rsidRPr="00EC185E" w:rsidRDefault="00281D72" w:rsidP="00C21D90">
            <w:pPr>
              <w:spacing w:before="40" w:after="40" w:line="264" w:lineRule="auto"/>
              <w:jc w:val="center"/>
              <w:rPr>
                <w:rFonts w:eastAsia="Times New Roman"/>
                <w:sz w:val="25"/>
                <w:szCs w:val="25"/>
                <w:lang w:val="pt-BR"/>
              </w:rPr>
            </w:pPr>
            <w:r w:rsidRPr="00EC185E">
              <w:rPr>
                <w:sz w:val="25"/>
                <w:szCs w:val="25"/>
                <w:lang w:val="pt-BR"/>
              </w:rPr>
              <w:t>6</w:t>
            </w:r>
          </w:p>
          <w:p w14:paraId="4FC8230A" w14:textId="77777777" w:rsidR="00281D72" w:rsidRPr="00EC185E" w:rsidRDefault="00281D72" w:rsidP="00C21D90">
            <w:pPr>
              <w:spacing w:before="40" w:after="40" w:line="264" w:lineRule="auto"/>
              <w:jc w:val="center"/>
              <w:rPr>
                <w:sz w:val="25"/>
                <w:szCs w:val="25"/>
                <w:lang w:val="pt-BR"/>
              </w:rPr>
            </w:pPr>
          </w:p>
          <w:p w14:paraId="4BF52394" w14:textId="77777777" w:rsidR="00281D72" w:rsidRPr="00EC185E" w:rsidRDefault="00281D72" w:rsidP="00C21D90">
            <w:pPr>
              <w:spacing w:before="40" w:after="40" w:line="264" w:lineRule="auto"/>
              <w:jc w:val="center"/>
              <w:rPr>
                <w:sz w:val="25"/>
                <w:szCs w:val="25"/>
                <w:lang w:val="pt-BR"/>
              </w:rPr>
            </w:pPr>
          </w:p>
          <w:p w14:paraId="1662C2A7" w14:textId="77777777" w:rsidR="00281D72" w:rsidRPr="00EC185E" w:rsidRDefault="00281D72" w:rsidP="00C21D90">
            <w:pPr>
              <w:spacing w:before="40" w:after="40" w:line="264" w:lineRule="auto"/>
              <w:jc w:val="center"/>
              <w:rPr>
                <w:sz w:val="25"/>
                <w:szCs w:val="25"/>
                <w:lang w:val="pt-BR"/>
              </w:rPr>
            </w:pPr>
          </w:p>
          <w:p w14:paraId="65D24AFF" w14:textId="77777777" w:rsidR="00281D72" w:rsidRPr="00EC185E" w:rsidRDefault="00281D72" w:rsidP="00C21D90">
            <w:pPr>
              <w:spacing w:before="40" w:after="40" w:line="264" w:lineRule="auto"/>
              <w:jc w:val="center"/>
              <w:rPr>
                <w:sz w:val="25"/>
                <w:szCs w:val="25"/>
                <w:lang w:val="pt-BR"/>
              </w:rPr>
            </w:pPr>
            <w:r w:rsidRPr="00EC185E">
              <w:rPr>
                <w:sz w:val="25"/>
                <w:szCs w:val="25"/>
                <w:lang w:val="pt-BR"/>
              </w:rPr>
              <w:t>7</w:t>
            </w:r>
          </w:p>
          <w:p w14:paraId="4F93F9AB" w14:textId="77777777" w:rsidR="00281D72" w:rsidRPr="00EC185E" w:rsidRDefault="00281D72" w:rsidP="00C21D90">
            <w:pPr>
              <w:spacing w:before="40" w:after="40" w:line="264" w:lineRule="auto"/>
              <w:jc w:val="center"/>
              <w:rPr>
                <w:sz w:val="25"/>
                <w:szCs w:val="25"/>
                <w:lang w:val="pt-BR"/>
              </w:rPr>
            </w:pPr>
          </w:p>
          <w:p w14:paraId="7ADDF793" w14:textId="77777777" w:rsidR="00281D72" w:rsidRPr="00EC185E" w:rsidRDefault="00281D72" w:rsidP="00C21D90">
            <w:pPr>
              <w:spacing w:before="40" w:after="40" w:line="264" w:lineRule="auto"/>
              <w:jc w:val="center"/>
              <w:rPr>
                <w:sz w:val="25"/>
                <w:szCs w:val="25"/>
                <w:lang w:val="pt-BR"/>
              </w:rPr>
            </w:pPr>
          </w:p>
          <w:p w14:paraId="306FB62B" w14:textId="77777777" w:rsidR="00281D72" w:rsidRPr="00EC185E" w:rsidRDefault="00281D72" w:rsidP="00C21D90">
            <w:pPr>
              <w:spacing w:before="40" w:after="40" w:line="264" w:lineRule="auto"/>
              <w:jc w:val="center"/>
              <w:rPr>
                <w:sz w:val="25"/>
                <w:szCs w:val="25"/>
                <w:lang w:val="pt-BR"/>
              </w:rPr>
            </w:pPr>
          </w:p>
          <w:p w14:paraId="48AC5B86" w14:textId="77777777" w:rsidR="00281D72" w:rsidRPr="00EC185E" w:rsidRDefault="00281D72" w:rsidP="00C21D90">
            <w:pPr>
              <w:spacing w:before="40" w:after="40" w:line="264" w:lineRule="auto"/>
              <w:jc w:val="center"/>
              <w:rPr>
                <w:rFonts w:eastAsia="Times New Roman"/>
                <w:sz w:val="25"/>
                <w:szCs w:val="25"/>
                <w:lang w:val="pt-BR"/>
              </w:rPr>
            </w:pPr>
            <w:r w:rsidRPr="00EC185E">
              <w:rPr>
                <w:sz w:val="25"/>
                <w:szCs w:val="25"/>
                <w:lang w:val="pt-BR"/>
              </w:rPr>
              <w:t>6</w:t>
            </w:r>
          </w:p>
        </w:tc>
        <w:tc>
          <w:tcPr>
            <w:tcW w:w="997" w:type="dxa"/>
            <w:tcBorders>
              <w:top w:val="single" w:sz="4" w:space="0" w:color="auto"/>
              <w:left w:val="single" w:sz="4" w:space="0" w:color="auto"/>
              <w:bottom w:val="single" w:sz="4" w:space="0" w:color="auto"/>
              <w:right w:val="single" w:sz="4" w:space="0" w:color="auto"/>
            </w:tcBorders>
          </w:tcPr>
          <w:p w14:paraId="173FFD99" w14:textId="77777777" w:rsidR="00281D72" w:rsidRPr="00EC185E" w:rsidRDefault="00281D72" w:rsidP="00C21D90">
            <w:pPr>
              <w:spacing w:before="40" w:after="40" w:line="264" w:lineRule="auto"/>
              <w:jc w:val="center"/>
              <w:rPr>
                <w:rFonts w:eastAsia="Times New Roman"/>
                <w:sz w:val="25"/>
                <w:szCs w:val="25"/>
                <w:lang w:val="pt-BR"/>
              </w:rPr>
            </w:pPr>
            <w:r w:rsidRPr="00EC185E">
              <w:rPr>
                <w:sz w:val="25"/>
                <w:szCs w:val="25"/>
                <w:lang w:val="pt-BR"/>
              </w:rPr>
              <w:t>6</w:t>
            </w:r>
          </w:p>
          <w:p w14:paraId="0CF088DD" w14:textId="77777777" w:rsidR="00281D72" w:rsidRPr="00EC185E" w:rsidRDefault="00281D72" w:rsidP="00C21D90">
            <w:pPr>
              <w:spacing w:before="40" w:after="40" w:line="264" w:lineRule="auto"/>
              <w:jc w:val="center"/>
              <w:rPr>
                <w:sz w:val="25"/>
                <w:szCs w:val="25"/>
                <w:lang w:val="pt-BR"/>
              </w:rPr>
            </w:pPr>
          </w:p>
          <w:p w14:paraId="02BF3532" w14:textId="77777777" w:rsidR="00281D72" w:rsidRPr="00EC185E" w:rsidRDefault="00281D72" w:rsidP="00C21D90">
            <w:pPr>
              <w:spacing w:before="40" w:after="40" w:line="264" w:lineRule="auto"/>
              <w:jc w:val="center"/>
              <w:rPr>
                <w:sz w:val="25"/>
                <w:szCs w:val="25"/>
                <w:lang w:val="pt-BR"/>
              </w:rPr>
            </w:pPr>
          </w:p>
          <w:p w14:paraId="7C686766" w14:textId="77777777" w:rsidR="00281D72" w:rsidRPr="00EC185E" w:rsidRDefault="00281D72" w:rsidP="00C21D90">
            <w:pPr>
              <w:spacing w:before="40" w:after="40" w:line="264" w:lineRule="auto"/>
              <w:jc w:val="center"/>
              <w:rPr>
                <w:sz w:val="25"/>
                <w:szCs w:val="25"/>
                <w:lang w:val="pt-BR"/>
              </w:rPr>
            </w:pPr>
          </w:p>
          <w:p w14:paraId="4C53A2A7" w14:textId="77777777" w:rsidR="00281D72" w:rsidRPr="00EC185E" w:rsidRDefault="00281D72" w:rsidP="00C21D90">
            <w:pPr>
              <w:spacing w:before="40" w:after="40" w:line="264" w:lineRule="auto"/>
              <w:jc w:val="center"/>
              <w:rPr>
                <w:sz w:val="25"/>
                <w:szCs w:val="25"/>
                <w:lang w:val="pt-BR"/>
              </w:rPr>
            </w:pPr>
            <w:r w:rsidRPr="00EC185E">
              <w:rPr>
                <w:sz w:val="25"/>
                <w:szCs w:val="25"/>
                <w:lang w:val="pt-BR"/>
              </w:rPr>
              <w:t>7</w:t>
            </w:r>
          </w:p>
          <w:p w14:paraId="3F93AF1E" w14:textId="77777777" w:rsidR="00281D72" w:rsidRPr="00EC185E" w:rsidRDefault="00281D72" w:rsidP="00C21D90">
            <w:pPr>
              <w:spacing w:before="40" w:after="40" w:line="264" w:lineRule="auto"/>
              <w:jc w:val="center"/>
              <w:rPr>
                <w:sz w:val="25"/>
                <w:szCs w:val="25"/>
                <w:lang w:val="pt-BR"/>
              </w:rPr>
            </w:pPr>
          </w:p>
          <w:p w14:paraId="1FB1F28F" w14:textId="77777777" w:rsidR="00281D72" w:rsidRPr="00EC185E" w:rsidRDefault="00281D72" w:rsidP="00C21D90">
            <w:pPr>
              <w:spacing w:before="40" w:after="40" w:line="264" w:lineRule="auto"/>
              <w:jc w:val="center"/>
              <w:rPr>
                <w:sz w:val="25"/>
                <w:szCs w:val="25"/>
                <w:lang w:val="pt-BR"/>
              </w:rPr>
            </w:pPr>
          </w:p>
          <w:p w14:paraId="08B31791" w14:textId="77777777" w:rsidR="00281D72" w:rsidRPr="00EC185E" w:rsidRDefault="00281D72" w:rsidP="00C21D90">
            <w:pPr>
              <w:spacing w:before="40" w:after="40" w:line="264" w:lineRule="auto"/>
              <w:jc w:val="center"/>
              <w:rPr>
                <w:sz w:val="25"/>
                <w:szCs w:val="25"/>
                <w:lang w:val="pt-BR"/>
              </w:rPr>
            </w:pPr>
          </w:p>
          <w:p w14:paraId="599BD151" w14:textId="77777777" w:rsidR="00281D72" w:rsidRPr="00EC185E" w:rsidRDefault="00281D72" w:rsidP="00C21D90">
            <w:pPr>
              <w:spacing w:before="40" w:after="40" w:line="264" w:lineRule="auto"/>
              <w:jc w:val="center"/>
              <w:rPr>
                <w:rFonts w:eastAsia="Times New Roman"/>
                <w:sz w:val="25"/>
                <w:szCs w:val="25"/>
                <w:lang w:val="pt-BR"/>
              </w:rPr>
            </w:pPr>
            <w:r w:rsidRPr="00EC185E">
              <w:rPr>
                <w:sz w:val="25"/>
                <w:szCs w:val="25"/>
                <w:lang w:val="pt-BR"/>
              </w:rPr>
              <w:t>5</w:t>
            </w:r>
          </w:p>
        </w:tc>
        <w:tc>
          <w:tcPr>
            <w:tcW w:w="1976" w:type="dxa"/>
            <w:tcBorders>
              <w:top w:val="single" w:sz="4" w:space="0" w:color="auto"/>
              <w:left w:val="single" w:sz="4" w:space="0" w:color="auto"/>
              <w:bottom w:val="single" w:sz="4" w:space="0" w:color="auto"/>
              <w:right w:val="single" w:sz="4" w:space="0" w:color="auto"/>
            </w:tcBorders>
          </w:tcPr>
          <w:p w14:paraId="49BA00BE" w14:textId="77777777" w:rsidR="00281D72" w:rsidRPr="00EC185E" w:rsidRDefault="00281D72" w:rsidP="00C21D90">
            <w:pPr>
              <w:spacing w:before="40" w:after="40" w:line="264" w:lineRule="auto"/>
              <w:jc w:val="center"/>
              <w:rPr>
                <w:rFonts w:eastAsia="Times New Roman"/>
                <w:sz w:val="25"/>
                <w:szCs w:val="25"/>
                <w:lang w:val="pt-BR"/>
              </w:rPr>
            </w:pPr>
          </w:p>
          <w:p w14:paraId="7FBB5D93" w14:textId="77777777" w:rsidR="00281D72" w:rsidRPr="00EC185E" w:rsidRDefault="00281D72" w:rsidP="00C21D90">
            <w:pPr>
              <w:spacing w:before="40" w:after="40" w:line="264" w:lineRule="auto"/>
              <w:jc w:val="center"/>
              <w:rPr>
                <w:sz w:val="25"/>
                <w:szCs w:val="25"/>
                <w:lang w:val="pt-BR"/>
              </w:rPr>
            </w:pPr>
          </w:p>
          <w:p w14:paraId="5201C776" w14:textId="77777777" w:rsidR="00281D72" w:rsidRPr="00EC185E" w:rsidRDefault="00281D72" w:rsidP="00C21D90">
            <w:pPr>
              <w:spacing w:before="40" w:after="40" w:line="264" w:lineRule="auto"/>
              <w:jc w:val="center"/>
              <w:rPr>
                <w:sz w:val="25"/>
                <w:szCs w:val="25"/>
                <w:lang w:val="pt-BR"/>
              </w:rPr>
            </w:pPr>
          </w:p>
          <w:p w14:paraId="294DEBD6" w14:textId="77777777" w:rsidR="00281D72" w:rsidRPr="00EC185E" w:rsidRDefault="00281D72" w:rsidP="00C21D90">
            <w:pPr>
              <w:spacing w:before="40" w:after="40" w:line="264" w:lineRule="auto"/>
              <w:jc w:val="center"/>
              <w:rPr>
                <w:sz w:val="25"/>
                <w:szCs w:val="25"/>
                <w:lang w:val="pt-BR"/>
              </w:rPr>
            </w:pPr>
          </w:p>
          <w:p w14:paraId="2D5D2EC9" w14:textId="77777777" w:rsidR="00281D72" w:rsidRPr="00EC185E" w:rsidRDefault="00281D72" w:rsidP="00C21D90">
            <w:pPr>
              <w:spacing w:before="40" w:after="40" w:line="264" w:lineRule="auto"/>
              <w:jc w:val="center"/>
              <w:rPr>
                <w:sz w:val="25"/>
                <w:szCs w:val="25"/>
                <w:lang w:val="pt-BR"/>
              </w:rPr>
            </w:pPr>
          </w:p>
          <w:p w14:paraId="6AD897C7" w14:textId="77777777" w:rsidR="00281D72" w:rsidRPr="00EC185E" w:rsidRDefault="00281D72" w:rsidP="00C21D90">
            <w:pPr>
              <w:spacing w:before="40" w:after="40" w:line="264" w:lineRule="auto"/>
              <w:jc w:val="center"/>
              <w:rPr>
                <w:sz w:val="25"/>
                <w:szCs w:val="25"/>
                <w:lang w:val="pt-BR"/>
              </w:rPr>
            </w:pPr>
          </w:p>
          <w:p w14:paraId="1243A76E" w14:textId="77777777" w:rsidR="00281D72" w:rsidRPr="00EC185E" w:rsidRDefault="00281D72" w:rsidP="00C21D90">
            <w:pPr>
              <w:spacing w:before="40" w:after="40" w:line="264" w:lineRule="auto"/>
              <w:jc w:val="center"/>
              <w:rPr>
                <w:sz w:val="25"/>
                <w:szCs w:val="25"/>
                <w:lang w:val="pt-BR"/>
              </w:rPr>
            </w:pPr>
          </w:p>
          <w:p w14:paraId="487ADD6F" w14:textId="77777777" w:rsidR="00281D72" w:rsidRPr="00EC185E" w:rsidRDefault="00281D72" w:rsidP="00C21D90">
            <w:pPr>
              <w:spacing w:before="40" w:after="40" w:line="264" w:lineRule="auto"/>
              <w:jc w:val="center"/>
              <w:rPr>
                <w:sz w:val="25"/>
                <w:szCs w:val="25"/>
                <w:lang w:val="pt-BR"/>
              </w:rPr>
            </w:pPr>
          </w:p>
          <w:p w14:paraId="2C8DC730" w14:textId="77777777" w:rsidR="00281D72" w:rsidRPr="00EC185E" w:rsidRDefault="00281D72" w:rsidP="00C21D90">
            <w:pPr>
              <w:spacing w:before="40" w:after="40" w:line="264" w:lineRule="auto"/>
              <w:jc w:val="center"/>
              <w:rPr>
                <w:rFonts w:eastAsia="Times New Roman"/>
                <w:sz w:val="25"/>
                <w:szCs w:val="25"/>
                <w:lang w:val="pt-BR"/>
              </w:rPr>
            </w:pPr>
          </w:p>
        </w:tc>
        <w:tc>
          <w:tcPr>
            <w:tcW w:w="850" w:type="dxa"/>
            <w:tcBorders>
              <w:top w:val="single" w:sz="4" w:space="0" w:color="auto"/>
              <w:left w:val="single" w:sz="4" w:space="0" w:color="auto"/>
              <w:bottom w:val="single" w:sz="4" w:space="0" w:color="auto"/>
              <w:right w:val="single" w:sz="4" w:space="0" w:color="auto"/>
            </w:tcBorders>
          </w:tcPr>
          <w:p w14:paraId="561F4A70" w14:textId="77777777" w:rsidR="00281D72" w:rsidRPr="00EC185E" w:rsidRDefault="00281D72" w:rsidP="00C21D90">
            <w:pPr>
              <w:spacing w:before="40" w:after="40" w:line="264" w:lineRule="auto"/>
              <w:jc w:val="center"/>
              <w:rPr>
                <w:rFonts w:eastAsia="Times New Roman"/>
                <w:sz w:val="25"/>
                <w:szCs w:val="25"/>
                <w:lang w:val="pt-BR"/>
              </w:rPr>
            </w:pPr>
          </w:p>
          <w:p w14:paraId="097787E7" w14:textId="77777777" w:rsidR="00281D72" w:rsidRPr="00EC185E" w:rsidRDefault="00281D72" w:rsidP="00C21D90">
            <w:pPr>
              <w:spacing w:before="40" w:after="40" w:line="264" w:lineRule="auto"/>
              <w:jc w:val="center"/>
              <w:rPr>
                <w:sz w:val="25"/>
                <w:szCs w:val="25"/>
                <w:lang w:val="pt-BR"/>
              </w:rPr>
            </w:pPr>
          </w:p>
          <w:p w14:paraId="49A55AE5" w14:textId="77777777" w:rsidR="00281D72" w:rsidRPr="00EC185E" w:rsidRDefault="00281D72" w:rsidP="00C21D90">
            <w:pPr>
              <w:spacing w:before="40" w:after="40" w:line="264" w:lineRule="auto"/>
              <w:jc w:val="center"/>
              <w:rPr>
                <w:sz w:val="25"/>
                <w:szCs w:val="25"/>
                <w:lang w:val="pt-BR"/>
              </w:rPr>
            </w:pPr>
          </w:p>
          <w:p w14:paraId="679CE2F3" w14:textId="77777777" w:rsidR="00281D72" w:rsidRPr="00EC185E" w:rsidRDefault="00281D72" w:rsidP="00C21D90">
            <w:pPr>
              <w:spacing w:before="40" w:after="40" w:line="264" w:lineRule="auto"/>
              <w:jc w:val="center"/>
              <w:rPr>
                <w:sz w:val="25"/>
                <w:szCs w:val="25"/>
                <w:lang w:val="pt-BR"/>
              </w:rPr>
            </w:pPr>
          </w:p>
          <w:p w14:paraId="08BB635D" w14:textId="77777777" w:rsidR="00281D72" w:rsidRPr="00EC185E" w:rsidRDefault="00281D72" w:rsidP="00C21D90">
            <w:pPr>
              <w:spacing w:before="40" w:after="40" w:line="264" w:lineRule="auto"/>
              <w:jc w:val="center"/>
              <w:rPr>
                <w:sz w:val="25"/>
                <w:szCs w:val="25"/>
                <w:lang w:val="pt-BR"/>
              </w:rPr>
            </w:pPr>
          </w:p>
          <w:p w14:paraId="17DFAD85" w14:textId="77777777" w:rsidR="00281D72" w:rsidRPr="00EC185E" w:rsidRDefault="00281D72" w:rsidP="00C21D90">
            <w:pPr>
              <w:spacing w:before="40" w:after="40" w:line="264" w:lineRule="auto"/>
              <w:jc w:val="center"/>
              <w:rPr>
                <w:sz w:val="25"/>
                <w:szCs w:val="25"/>
                <w:lang w:val="pt-BR"/>
              </w:rPr>
            </w:pPr>
          </w:p>
          <w:p w14:paraId="7B108CC6" w14:textId="77777777" w:rsidR="00281D72" w:rsidRPr="00EC185E" w:rsidRDefault="00281D72" w:rsidP="00C21D90">
            <w:pPr>
              <w:spacing w:before="40" w:after="40" w:line="264" w:lineRule="auto"/>
              <w:jc w:val="center"/>
              <w:rPr>
                <w:sz w:val="25"/>
                <w:szCs w:val="25"/>
                <w:lang w:val="pt-BR"/>
              </w:rPr>
            </w:pPr>
          </w:p>
          <w:p w14:paraId="44F57061" w14:textId="77777777" w:rsidR="00281D72" w:rsidRPr="00EC185E" w:rsidRDefault="00281D72" w:rsidP="00C21D90">
            <w:pPr>
              <w:spacing w:before="40" w:after="40" w:line="264" w:lineRule="auto"/>
              <w:jc w:val="center"/>
              <w:rPr>
                <w:sz w:val="25"/>
                <w:szCs w:val="25"/>
                <w:lang w:val="pt-BR"/>
              </w:rPr>
            </w:pPr>
          </w:p>
          <w:p w14:paraId="16E51B2C" w14:textId="77777777" w:rsidR="00281D72" w:rsidRPr="00EC185E" w:rsidRDefault="00281D72" w:rsidP="00C21D90">
            <w:pPr>
              <w:spacing w:before="40" w:after="40" w:line="264" w:lineRule="auto"/>
              <w:jc w:val="center"/>
              <w:rPr>
                <w:rFonts w:eastAsia="Times New Roman"/>
                <w:sz w:val="25"/>
                <w:szCs w:val="25"/>
                <w:lang w:val="pt-BR"/>
              </w:rPr>
            </w:pPr>
            <w:r w:rsidRPr="00EC185E">
              <w:rPr>
                <w:sz w:val="25"/>
                <w:szCs w:val="25"/>
                <w:lang w:val="pt-BR"/>
              </w:rPr>
              <w:t>1</w:t>
            </w:r>
          </w:p>
        </w:tc>
      </w:tr>
      <w:tr w:rsidR="00281D72" w:rsidRPr="00EC185E" w14:paraId="39BFD913" w14:textId="77777777" w:rsidTr="00C21D90">
        <w:tc>
          <w:tcPr>
            <w:tcW w:w="618" w:type="dxa"/>
            <w:tcBorders>
              <w:top w:val="single" w:sz="4" w:space="0" w:color="auto"/>
              <w:left w:val="single" w:sz="4" w:space="0" w:color="auto"/>
              <w:bottom w:val="single" w:sz="4" w:space="0" w:color="auto"/>
              <w:right w:val="single" w:sz="4" w:space="0" w:color="auto"/>
            </w:tcBorders>
          </w:tcPr>
          <w:p w14:paraId="1466F7C6" w14:textId="77777777" w:rsidR="00281D72" w:rsidRPr="00EC185E" w:rsidRDefault="00281D72" w:rsidP="00C21D90">
            <w:pPr>
              <w:spacing w:before="40" w:after="40" w:line="264" w:lineRule="auto"/>
              <w:jc w:val="center"/>
              <w:rPr>
                <w:rFonts w:eastAsia="Times New Roman"/>
                <w:sz w:val="25"/>
                <w:szCs w:val="25"/>
                <w:lang w:val="pt-BR"/>
              </w:rPr>
            </w:pPr>
          </w:p>
        </w:tc>
        <w:tc>
          <w:tcPr>
            <w:tcW w:w="4395" w:type="dxa"/>
            <w:tcBorders>
              <w:top w:val="single" w:sz="4" w:space="0" w:color="auto"/>
              <w:left w:val="single" w:sz="4" w:space="0" w:color="auto"/>
              <w:bottom w:val="single" w:sz="4" w:space="0" w:color="auto"/>
              <w:right w:val="single" w:sz="4" w:space="0" w:color="auto"/>
            </w:tcBorders>
            <w:hideMark/>
          </w:tcPr>
          <w:p w14:paraId="4D3C10F7" w14:textId="77777777" w:rsidR="00281D72" w:rsidRPr="00EC185E" w:rsidRDefault="00281D72" w:rsidP="00C21D90">
            <w:pPr>
              <w:spacing w:before="40" w:after="40" w:line="264" w:lineRule="auto"/>
              <w:jc w:val="center"/>
              <w:rPr>
                <w:rFonts w:eastAsia="Times New Roman"/>
                <w:b/>
                <w:sz w:val="25"/>
                <w:szCs w:val="25"/>
                <w:lang w:val="pt-BR"/>
              </w:rPr>
            </w:pPr>
            <w:r w:rsidRPr="00EC185E">
              <w:rPr>
                <w:b/>
                <w:sz w:val="25"/>
                <w:szCs w:val="25"/>
                <w:lang w:val="pt-BR"/>
              </w:rPr>
              <w:t>Cộng</w:t>
            </w:r>
          </w:p>
        </w:tc>
        <w:tc>
          <w:tcPr>
            <w:tcW w:w="850" w:type="dxa"/>
            <w:tcBorders>
              <w:top w:val="single" w:sz="4" w:space="0" w:color="auto"/>
              <w:left w:val="single" w:sz="4" w:space="0" w:color="auto"/>
              <w:bottom w:val="single" w:sz="4" w:space="0" w:color="auto"/>
              <w:right w:val="single" w:sz="4" w:space="0" w:color="auto"/>
            </w:tcBorders>
            <w:hideMark/>
          </w:tcPr>
          <w:p w14:paraId="1463A9C0" w14:textId="77777777" w:rsidR="00281D72" w:rsidRPr="00EC185E" w:rsidRDefault="00281D72" w:rsidP="00C21D90">
            <w:pPr>
              <w:spacing w:before="40" w:after="40" w:line="264" w:lineRule="auto"/>
              <w:jc w:val="center"/>
              <w:rPr>
                <w:rFonts w:eastAsia="Times New Roman"/>
                <w:b/>
                <w:sz w:val="25"/>
                <w:szCs w:val="25"/>
                <w:lang w:val="pt-BR"/>
              </w:rPr>
            </w:pPr>
            <w:r w:rsidRPr="00EC185E">
              <w:rPr>
                <w:b/>
                <w:sz w:val="25"/>
                <w:szCs w:val="25"/>
                <w:lang w:val="pt-BR"/>
              </w:rPr>
              <w:t>45</w:t>
            </w:r>
          </w:p>
        </w:tc>
        <w:tc>
          <w:tcPr>
            <w:tcW w:w="997" w:type="dxa"/>
            <w:tcBorders>
              <w:top w:val="single" w:sz="4" w:space="0" w:color="auto"/>
              <w:left w:val="single" w:sz="4" w:space="0" w:color="auto"/>
              <w:bottom w:val="single" w:sz="4" w:space="0" w:color="auto"/>
              <w:right w:val="single" w:sz="4" w:space="0" w:color="auto"/>
            </w:tcBorders>
            <w:hideMark/>
          </w:tcPr>
          <w:p w14:paraId="4E73F24E" w14:textId="77777777" w:rsidR="00281D72" w:rsidRPr="00EC185E" w:rsidRDefault="00281D72" w:rsidP="00C21D90">
            <w:pPr>
              <w:spacing w:before="40" w:after="40" w:line="264" w:lineRule="auto"/>
              <w:jc w:val="center"/>
              <w:rPr>
                <w:rFonts w:eastAsia="Times New Roman"/>
                <w:b/>
                <w:sz w:val="25"/>
                <w:szCs w:val="25"/>
                <w:lang w:val="pt-BR"/>
              </w:rPr>
            </w:pPr>
            <w:r w:rsidRPr="00EC185E">
              <w:rPr>
                <w:b/>
                <w:sz w:val="25"/>
                <w:szCs w:val="25"/>
                <w:lang w:val="pt-BR"/>
              </w:rPr>
              <w:t>43</w:t>
            </w:r>
          </w:p>
        </w:tc>
        <w:tc>
          <w:tcPr>
            <w:tcW w:w="1976" w:type="dxa"/>
            <w:tcBorders>
              <w:top w:val="single" w:sz="4" w:space="0" w:color="auto"/>
              <w:left w:val="single" w:sz="4" w:space="0" w:color="auto"/>
              <w:bottom w:val="single" w:sz="4" w:space="0" w:color="auto"/>
              <w:right w:val="single" w:sz="4" w:space="0" w:color="auto"/>
            </w:tcBorders>
            <w:hideMark/>
          </w:tcPr>
          <w:p w14:paraId="51238615" w14:textId="77777777" w:rsidR="00281D72" w:rsidRPr="00EC185E" w:rsidRDefault="00281D72" w:rsidP="00C21D90">
            <w:pPr>
              <w:spacing w:before="40" w:after="40" w:line="264" w:lineRule="auto"/>
              <w:jc w:val="center"/>
              <w:rPr>
                <w:rFonts w:eastAsia="Times New Roman"/>
                <w:b/>
                <w:sz w:val="25"/>
                <w:szCs w:val="25"/>
                <w:lang w:val="pt-BR"/>
              </w:rPr>
            </w:pPr>
            <w:r w:rsidRPr="00EC185E">
              <w:rPr>
                <w:b/>
                <w:sz w:val="25"/>
                <w:szCs w:val="25"/>
                <w:lang w:val="pt-BR"/>
              </w:rPr>
              <w:t>0</w:t>
            </w:r>
          </w:p>
        </w:tc>
        <w:tc>
          <w:tcPr>
            <w:tcW w:w="850" w:type="dxa"/>
            <w:tcBorders>
              <w:top w:val="single" w:sz="4" w:space="0" w:color="auto"/>
              <w:left w:val="single" w:sz="4" w:space="0" w:color="auto"/>
              <w:bottom w:val="single" w:sz="4" w:space="0" w:color="auto"/>
              <w:right w:val="single" w:sz="4" w:space="0" w:color="auto"/>
            </w:tcBorders>
            <w:hideMark/>
          </w:tcPr>
          <w:p w14:paraId="5ADBB51C" w14:textId="77777777" w:rsidR="00281D72" w:rsidRPr="00EC185E" w:rsidRDefault="00281D72" w:rsidP="00C21D90">
            <w:pPr>
              <w:spacing w:before="40" w:after="40" w:line="264" w:lineRule="auto"/>
              <w:jc w:val="center"/>
              <w:rPr>
                <w:rFonts w:eastAsia="Times New Roman"/>
                <w:b/>
                <w:sz w:val="25"/>
                <w:szCs w:val="25"/>
                <w:lang w:val="pt-BR"/>
              </w:rPr>
            </w:pPr>
            <w:r w:rsidRPr="00EC185E">
              <w:rPr>
                <w:b/>
                <w:sz w:val="25"/>
                <w:szCs w:val="25"/>
                <w:lang w:val="pt-BR"/>
              </w:rPr>
              <w:t>2</w:t>
            </w:r>
          </w:p>
        </w:tc>
      </w:tr>
    </w:tbl>
    <w:p w14:paraId="0FF788F2" w14:textId="77777777" w:rsidR="00281D72" w:rsidRPr="00EC185E" w:rsidRDefault="00281D72" w:rsidP="00281D72">
      <w:pPr>
        <w:spacing w:before="40" w:after="40" w:line="264" w:lineRule="auto"/>
        <w:jc w:val="both"/>
        <w:rPr>
          <w:i/>
          <w:sz w:val="25"/>
          <w:szCs w:val="25"/>
          <w:lang w:val="pt-BR"/>
        </w:rPr>
      </w:pPr>
      <w:r w:rsidRPr="00EC185E">
        <w:rPr>
          <w:i/>
          <w:sz w:val="25"/>
          <w:szCs w:val="25"/>
          <w:lang w:val="pt-BR"/>
        </w:rPr>
        <w:t>2. Nội dung chi tiết:</w:t>
      </w:r>
    </w:p>
    <w:p w14:paraId="264D53A1" w14:textId="77777777" w:rsidR="00281D72" w:rsidRPr="00EC185E" w:rsidRDefault="00281D72" w:rsidP="00281D72">
      <w:pPr>
        <w:spacing w:before="40" w:after="40" w:line="264" w:lineRule="auto"/>
        <w:rPr>
          <w:b/>
          <w:sz w:val="25"/>
          <w:szCs w:val="25"/>
          <w:lang w:val="pt-BR"/>
        </w:rPr>
      </w:pPr>
      <w:r w:rsidRPr="00EC185E">
        <w:rPr>
          <w:sz w:val="25"/>
          <w:szCs w:val="25"/>
          <w:lang w:val="pt-BR"/>
        </w:rPr>
        <w:t xml:space="preserve">Chương 1: </w:t>
      </w:r>
      <w:r w:rsidRPr="00EC185E">
        <w:rPr>
          <w:b/>
          <w:sz w:val="25"/>
          <w:szCs w:val="25"/>
          <w:lang w:val="pt-BR"/>
        </w:rPr>
        <w:t>Nhập môn hành vi tổ chức (HVTC)</w:t>
      </w:r>
    </w:p>
    <w:p w14:paraId="7F8E054D" w14:textId="77777777" w:rsidR="00281D72" w:rsidRPr="00EC185E" w:rsidRDefault="00281D72" w:rsidP="00281D72">
      <w:pPr>
        <w:spacing w:before="40" w:after="40" w:line="264" w:lineRule="auto"/>
        <w:jc w:val="both"/>
        <w:rPr>
          <w:i/>
          <w:sz w:val="25"/>
          <w:szCs w:val="25"/>
          <w:lang w:val="pt-BR"/>
        </w:rPr>
      </w:pPr>
      <w:r w:rsidRPr="00EC185E">
        <w:rPr>
          <w:i/>
          <w:sz w:val="25"/>
          <w:szCs w:val="25"/>
          <w:lang w:val="pt-BR"/>
        </w:rPr>
        <w:t xml:space="preserve">Mục tiêu: </w:t>
      </w:r>
    </w:p>
    <w:p w14:paraId="066E558F"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Trình bày được khái niệm và tầm quan trọng của HVTC.</w:t>
      </w:r>
    </w:p>
    <w:p w14:paraId="51D508B8"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Trình bày được các chức năng của HVTC.</w:t>
      </w:r>
    </w:p>
    <w:p w14:paraId="74BC5667"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Xác định được những thách thức và cơ hội đối với các nhà quản lý trong việc vận dụng khoa học HVTC.</w:t>
      </w:r>
    </w:p>
    <w:p w14:paraId="784BAC45"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Xác định được đối tượng và nội dung cơ bản của môn học HVTC.</w:t>
      </w:r>
    </w:p>
    <w:p w14:paraId="0A1CC0D7"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Trình bày được quan hệ HVTC với các môn học khác nghiên cứu về quản trị nhân lực trong tổ chức.</w:t>
      </w:r>
    </w:p>
    <w:p w14:paraId="0C1EAFA1"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Có ý thức học tập nghiêm túc, cẩn thận.</w:t>
      </w:r>
    </w:p>
    <w:p w14:paraId="10447DD2"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Có phương pháp tự học tập, tự nghiên cứu.</w:t>
      </w:r>
    </w:p>
    <w:tbl>
      <w:tblPr>
        <w:tblW w:w="0" w:type="auto"/>
        <w:tblInd w:w="486" w:type="dxa"/>
        <w:tblLook w:val="01E0" w:firstRow="1" w:lastRow="1" w:firstColumn="1" w:lastColumn="1" w:noHBand="0" w:noVBand="0"/>
      </w:tblPr>
      <w:tblGrid>
        <w:gridCol w:w="6169"/>
        <w:gridCol w:w="2635"/>
      </w:tblGrid>
      <w:tr w:rsidR="00281D72" w:rsidRPr="00EC185E" w14:paraId="6DBD5E97" w14:textId="77777777" w:rsidTr="00C21D90">
        <w:tc>
          <w:tcPr>
            <w:tcW w:w="6169" w:type="dxa"/>
            <w:hideMark/>
          </w:tcPr>
          <w:p w14:paraId="2E9B9BF6" w14:textId="77777777" w:rsidR="00281D72" w:rsidRPr="00EC185E" w:rsidRDefault="00281D72" w:rsidP="00C21D90">
            <w:pPr>
              <w:spacing w:before="40" w:after="40" w:line="264" w:lineRule="auto"/>
              <w:jc w:val="both"/>
              <w:rPr>
                <w:rFonts w:eastAsia="Times New Roman"/>
                <w:sz w:val="25"/>
                <w:szCs w:val="25"/>
                <w:lang w:val="pt-BR"/>
              </w:rPr>
            </w:pPr>
            <w:r w:rsidRPr="00EC185E">
              <w:rPr>
                <w:sz w:val="25"/>
                <w:szCs w:val="25"/>
                <w:lang w:val="pt-BR"/>
              </w:rPr>
              <w:br w:type="page"/>
              <w:t xml:space="preserve">1. Đối tượng và nội dung môn học HVTC </w:t>
            </w:r>
          </w:p>
          <w:p w14:paraId="22BAE876"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1.1. Khái niệm và vai trò của HVTC</w:t>
            </w:r>
          </w:p>
          <w:p w14:paraId="7774C444"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1.2. Sự cần thiết nghiên cứu môn học</w:t>
            </w:r>
          </w:p>
          <w:p w14:paraId="559A56E5"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1.3. Đối tượng, nội dung môn học</w:t>
            </w:r>
          </w:p>
          <w:p w14:paraId="1D046224"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2. Quan hệ giữa môn HVTC với các môn khoa học khác.</w:t>
            </w:r>
          </w:p>
          <w:p w14:paraId="4C35B57A"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3. Hành vi tổ chức với những thách thức và cơ hội đặt ra cho các nhà quản lý</w:t>
            </w:r>
          </w:p>
          <w:p w14:paraId="437FDE37"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3.1. Đòi hỏi nâng cao năng suất và chất lượng.</w:t>
            </w:r>
          </w:p>
          <w:p w14:paraId="1B7CB61B"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3.2. Sự đa dạng của nguồn lực.</w:t>
            </w:r>
          </w:p>
          <w:p w14:paraId="1A62E049"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3.3. Xu hướng toàn cầu hoá</w:t>
            </w:r>
          </w:p>
          <w:p w14:paraId="5E430604" w14:textId="77777777" w:rsidR="00281D72" w:rsidRPr="00EC185E" w:rsidRDefault="00281D72" w:rsidP="00C21D90">
            <w:pPr>
              <w:spacing w:before="40" w:after="40" w:line="264" w:lineRule="auto"/>
              <w:jc w:val="both"/>
              <w:rPr>
                <w:rFonts w:eastAsia="Times New Roman"/>
                <w:sz w:val="25"/>
                <w:szCs w:val="25"/>
                <w:lang w:val="pt-BR"/>
              </w:rPr>
            </w:pPr>
            <w:r w:rsidRPr="00EC185E">
              <w:rPr>
                <w:sz w:val="25"/>
                <w:szCs w:val="25"/>
                <w:lang w:val="pt-BR"/>
              </w:rPr>
              <w:t>3.4. Một số thách thức khác.</w:t>
            </w:r>
          </w:p>
        </w:tc>
        <w:tc>
          <w:tcPr>
            <w:tcW w:w="2635" w:type="dxa"/>
          </w:tcPr>
          <w:p w14:paraId="4C4ABBD1" w14:textId="77777777" w:rsidR="00281D72" w:rsidRPr="00EC185E" w:rsidRDefault="00281D72" w:rsidP="00C21D90">
            <w:pPr>
              <w:spacing w:before="40" w:after="40" w:line="264" w:lineRule="auto"/>
              <w:jc w:val="center"/>
              <w:rPr>
                <w:rFonts w:eastAsia="Times New Roman"/>
                <w:i/>
                <w:sz w:val="25"/>
                <w:szCs w:val="25"/>
                <w:lang w:val="pt-BR"/>
              </w:rPr>
            </w:pPr>
            <w:r w:rsidRPr="00EC185E">
              <w:rPr>
                <w:i/>
                <w:sz w:val="25"/>
                <w:szCs w:val="25"/>
                <w:lang w:val="pt-BR"/>
              </w:rPr>
              <w:t xml:space="preserve">     Thời gian:2 giờ</w:t>
            </w:r>
          </w:p>
          <w:p w14:paraId="6A141E22" w14:textId="77777777" w:rsidR="00281D72" w:rsidRPr="00EC185E" w:rsidRDefault="00281D72" w:rsidP="00C21D90">
            <w:pPr>
              <w:spacing w:before="40" w:after="40" w:line="264" w:lineRule="auto"/>
              <w:jc w:val="right"/>
              <w:rPr>
                <w:i/>
                <w:sz w:val="25"/>
                <w:szCs w:val="25"/>
                <w:lang w:val="pt-BR"/>
              </w:rPr>
            </w:pPr>
          </w:p>
          <w:p w14:paraId="20D4FD0F" w14:textId="77777777" w:rsidR="00281D72" w:rsidRPr="00EC185E" w:rsidRDefault="00281D72" w:rsidP="00C21D90">
            <w:pPr>
              <w:spacing w:before="40" w:after="40" w:line="264" w:lineRule="auto"/>
              <w:jc w:val="right"/>
              <w:rPr>
                <w:i/>
                <w:sz w:val="25"/>
                <w:szCs w:val="25"/>
                <w:lang w:val="pt-BR"/>
              </w:rPr>
            </w:pPr>
          </w:p>
          <w:p w14:paraId="25FCE1D9" w14:textId="77777777" w:rsidR="00281D72" w:rsidRPr="00EC185E" w:rsidRDefault="00281D72" w:rsidP="00C21D90">
            <w:pPr>
              <w:spacing w:before="40" w:after="40" w:line="264" w:lineRule="auto"/>
              <w:jc w:val="right"/>
              <w:rPr>
                <w:i/>
                <w:sz w:val="25"/>
                <w:szCs w:val="25"/>
                <w:lang w:val="pt-BR"/>
              </w:rPr>
            </w:pPr>
          </w:p>
          <w:p w14:paraId="7170FA8D" w14:textId="77777777" w:rsidR="00281D72" w:rsidRPr="00EC185E" w:rsidRDefault="00281D72" w:rsidP="00C21D90">
            <w:pPr>
              <w:spacing w:before="40" w:after="40" w:line="264" w:lineRule="auto"/>
              <w:jc w:val="right"/>
              <w:rPr>
                <w:i/>
                <w:sz w:val="25"/>
                <w:szCs w:val="25"/>
                <w:lang w:val="pt-BR"/>
              </w:rPr>
            </w:pPr>
          </w:p>
          <w:p w14:paraId="1648E052" w14:textId="77777777" w:rsidR="00281D72" w:rsidRPr="00EC185E" w:rsidRDefault="00281D72" w:rsidP="00C21D90">
            <w:pPr>
              <w:spacing w:before="40" w:after="40" w:line="264" w:lineRule="auto"/>
              <w:jc w:val="right"/>
              <w:rPr>
                <w:i/>
                <w:sz w:val="25"/>
                <w:szCs w:val="25"/>
                <w:lang w:val="pt-BR"/>
              </w:rPr>
            </w:pPr>
            <w:r w:rsidRPr="00EC185E">
              <w:rPr>
                <w:i/>
                <w:sz w:val="25"/>
                <w:szCs w:val="25"/>
                <w:lang w:val="pt-BR"/>
              </w:rPr>
              <w:t>Thời gian: 1 giờ</w:t>
            </w:r>
          </w:p>
          <w:p w14:paraId="04D26F40" w14:textId="77777777" w:rsidR="00281D72" w:rsidRPr="00EC185E" w:rsidRDefault="00281D72" w:rsidP="00C21D90">
            <w:pPr>
              <w:spacing w:before="40" w:after="40" w:line="264" w:lineRule="auto"/>
              <w:jc w:val="right"/>
              <w:rPr>
                <w:i/>
                <w:sz w:val="25"/>
                <w:szCs w:val="25"/>
                <w:lang w:val="pt-BR"/>
              </w:rPr>
            </w:pPr>
            <w:r w:rsidRPr="00EC185E">
              <w:rPr>
                <w:i/>
                <w:sz w:val="25"/>
                <w:szCs w:val="25"/>
                <w:lang w:val="pt-BR"/>
              </w:rPr>
              <w:t>Thời gian: 1 giờ</w:t>
            </w:r>
          </w:p>
          <w:p w14:paraId="1802AC57" w14:textId="77777777" w:rsidR="00281D72" w:rsidRPr="00EC185E" w:rsidRDefault="00281D72" w:rsidP="00C21D90">
            <w:pPr>
              <w:spacing w:before="40" w:after="40" w:line="264" w:lineRule="auto"/>
              <w:jc w:val="both"/>
              <w:rPr>
                <w:sz w:val="25"/>
                <w:szCs w:val="25"/>
                <w:lang w:val="pt-BR"/>
              </w:rPr>
            </w:pPr>
          </w:p>
          <w:p w14:paraId="399A4106" w14:textId="77777777" w:rsidR="00281D72" w:rsidRPr="00EC185E" w:rsidRDefault="00281D72" w:rsidP="00C21D90">
            <w:pPr>
              <w:spacing w:before="40" w:after="40" w:line="264" w:lineRule="auto"/>
              <w:jc w:val="both"/>
              <w:rPr>
                <w:rFonts w:eastAsia="Times New Roman"/>
                <w:sz w:val="25"/>
                <w:szCs w:val="25"/>
                <w:lang w:val="pt-BR"/>
              </w:rPr>
            </w:pPr>
          </w:p>
        </w:tc>
      </w:tr>
    </w:tbl>
    <w:p w14:paraId="14E2B7C6" w14:textId="77777777" w:rsidR="00281D72" w:rsidRPr="00EC185E" w:rsidRDefault="00281D72" w:rsidP="00281D72">
      <w:pPr>
        <w:spacing w:before="40" w:after="40" w:line="264" w:lineRule="auto"/>
        <w:rPr>
          <w:rFonts w:eastAsia="Times New Roman"/>
          <w:b/>
          <w:sz w:val="25"/>
          <w:szCs w:val="25"/>
          <w:lang w:val="pt-BR"/>
        </w:rPr>
      </w:pPr>
      <w:r w:rsidRPr="00EC185E">
        <w:rPr>
          <w:sz w:val="25"/>
          <w:szCs w:val="25"/>
          <w:lang w:val="pt-BR"/>
        </w:rPr>
        <w:t xml:space="preserve">    Chương 2: </w:t>
      </w:r>
      <w:r w:rsidRPr="00EC185E">
        <w:rPr>
          <w:b/>
          <w:sz w:val="25"/>
          <w:szCs w:val="25"/>
          <w:lang w:val="pt-BR"/>
        </w:rPr>
        <w:t>Cơ sở của hành vi cá nhân</w:t>
      </w:r>
    </w:p>
    <w:p w14:paraId="58B0F694" w14:textId="77777777" w:rsidR="00281D72" w:rsidRPr="00EC185E" w:rsidRDefault="00281D72" w:rsidP="00281D72">
      <w:pPr>
        <w:spacing w:before="40" w:after="40" w:line="264" w:lineRule="auto"/>
        <w:jc w:val="both"/>
        <w:rPr>
          <w:i/>
          <w:sz w:val="25"/>
          <w:szCs w:val="25"/>
          <w:lang w:val="pt-BR"/>
        </w:rPr>
      </w:pPr>
      <w:r w:rsidRPr="00EC185E">
        <w:rPr>
          <w:i/>
          <w:sz w:val="25"/>
          <w:szCs w:val="25"/>
          <w:lang w:val="pt-BR"/>
        </w:rPr>
        <w:t xml:space="preserve">Mục tiêu: </w:t>
      </w:r>
    </w:p>
    <w:p w14:paraId="17F068D4"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Trình bày được những cơ sở của hành vi cá nhân, các nhân tố chủ yếu tác động đến hành vi của cá nhân trong tổ chức.</w:t>
      </w:r>
    </w:p>
    <w:p w14:paraId="7CF2576B"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Giải thích được các hành vi và thái độ của các cá nhân trong tổ chức.</w:t>
      </w:r>
    </w:p>
    <w:p w14:paraId="78108BDE"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Đưa ra được một số giải pháp thích hợp để điều chỉnh hành vi và thái độ của cá nhân trong tổ chức.</w:t>
      </w:r>
    </w:p>
    <w:p w14:paraId="2DD2C859"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Có ý thức học tập nghiêm túc, cẩn thận.</w:t>
      </w:r>
    </w:p>
    <w:p w14:paraId="0A5CCC30"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Có phương pháp tự học tập, tự nghiên cứu.</w:t>
      </w:r>
    </w:p>
    <w:tbl>
      <w:tblPr>
        <w:tblW w:w="0" w:type="auto"/>
        <w:tblInd w:w="108" w:type="dxa"/>
        <w:tblLook w:val="01E0" w:firstRow="1" w:lastRow="1" w:firstColumn="1" w:lastColumn="1" w:noHBand="0" w:noVBand="0"/>
      </w:tblPr>
      <w:tblGrid>
        <w:gridCol w:w="6167"/>
        <w:gridCol w:w="2637"/>
      </w:tblGrid>
      <w:tr w:rsidR="00281D72" w:rsidRPr="00EC185E" w14:paraId="35CF0D7E" w14:textId="77777777" w:rsidTr="00C21D90">
        <w:tc>
          <w:tcPr>
            <w:tcW w:w="6167" w:type="dxa"/>
            <w:hideMark/>
          </w:tcPr>
          <w:p w14:paraId="2511F65A" w14:textId="77777777" w:rsidR="00281D72" w:rsidRPr="00EC185E" w:rsidRDefault="00281D72" w:rsidP="00C21D90">
            <w:pPr>
              <w:spacing w:before="40" w:after="40" w:line="264" w:lineRule="auto"/>
              <w:jc w:val="both"/>
              <w:rPr>
                <w:rFonts w:eastAsia="Times New Roman"/>
                <w:sz w:val="25"/>
                <w:szCs w:val="25"/>
                <w:lang w:val="pt-BR"/>
              </w:rPr>
            </w:pPr>
            <w:r w:rsidRPr="00EC185E">
              <w:rPr>
                <w:sz w:val="25"/>
                <w:szCs w:val="25"/>
                <w:lang w:val="pt-BR"/>
              </w:rPr>
              <w:t>1. Thái độ</w:t>
            </w:r>
          </w:p>
          <w:p w14:paraId="3D2494EA"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1.1. Thoả mãn công việc.</w:t>
            </w:r>
          </w:p>
          <w:p w14:paraId="3F71B404"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1.2. Quy luật mâu thuẫn và giảm mâu thuẫn trong nhận thức.</w:t>
            </w:r>
          </w:p>
          <w:p w14:paraId="0813E396"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1.3. Quan hệ giữa thái độ và hành vi.</w:t>
            </w:r>
          </w:p>
          <w:p w14:paraId="7E0E94B4"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2. Tính cách</w:t>
            </w:r>
          </w:p>
          <w:p w14:paraId="106BCBD5"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2.1. Các đặc điểm của tính cách.</w:t>
            </w:r>
          </w:p>
          <w:p w14:paraId="12776966"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2.2. Các thuộc tính tính cách khác.</w:t>
            </w:r>
          </w:p>
          <w:p w14:paraId="0A131851"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2.3. Tính cách phù hợp với công việc.</w:t>
            </w:r>
          </w:p>
          <w:p w14:paraId="19989FFD"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3. Nhận thức</w:t>
            </w:r>
          </w:p>
          <w:p w14:paraId="0F3E681B"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3.1. Nhận thức và các nhân tố ảnh hưởng đến nhận thức.</w:t>
            </w:r>
          </w:p>
          <w:p w14:paraId="682C9A50"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3.2. Lý thuyết quy kết.</w:t>
            </w:r>
          </w:p>
          <w:p w14:paraId="1228EC59"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3.3 Lối tắt để đánh giá người khác.</w:t>
            </w:r>
          </w:p>
          <w:p w14:paraId="46FFBA6B"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4. Học hỏi</w:t>
            </w:r>
          </w:p>
          <w:p w14:paraId="5B9F7B87"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4.1. Học hỏi.</w:t>
            </w:r>
          </w:p>
          <w:p w14:paraId="1052D006"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4.2. Quá trình học hỏi.</w:t>
            </w:r>
          </w:p>
          <w:p w14:paraId="540331D2"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5. Thảo luận</w:t>
            </w:r>
          </w:p>
          <w:p w14:paraId="199B359C" w14:textId="77777777" w:rsidR="00281D72" w:rsidRPr="00EC185E" w:rsidRDefault="00281D72" w:rsidP="00C21D90">
            <w:pPr>
              <w:spacing w:before="40" w:after="40" w:line="264" w:lineRule="auto"/>
              <w:jc w:val="both"/>
              <w:rPr>
                <w:rFonts w:eastAsia="Times New Roman"/>
                <w:sz w:val="25"/>
                <w:szCs w:val="25"/>
                <w:lang w:val="pt-BR"/>
              </w:rPr>
            </w:pPr>
            <w:r w:rsidRPr="00EC185E">
              <w:rPr>
                <w:sz w:val="25"/>
                <w:szCs w:val="25"/>
                <w:lang w:val="pt-BR"/>
              </w:rPr>
              <w:t>- Thảo luận và đánh giá tổng hợp</w:t>
            </w:r>
          </w:p>
        </w:tc>
        <w:tc>
          <w:tcPr>
            <w:tcW w:w="2637" w:type="dxa"/>
          </w:tcPr>
          <w:p w14:paraId="72645FDC" w14:textId="77777777" w:rsidR="00281D72" w:rsidRPr="00EC185E" w:rsidRDefault="00281D72" w:rsidP="00C21D90">
            <w:pPr>
              <w:spacing w:before="40" w:after="40" w:line="264" w:lineRule="auto"/>
              <w:jc w:val="right"/>
              <w:rPr>
                <w:rFonts w:eastAsia="Times New Roman"/>
                <w:i/>
                <w:sz w:val="25"/>
                <w:szCs w:val="25"/>
                <w:lang w:val="pt-BR"/>
              </w:rPr>
            </w:pPr>
            <w:r w:rsidRPr="00EC185E">
              <w:rPr>
                <w:i/>
                <w:sz w:val="25"/>
                <w:szCs w:val="25"/>
                <w:lang w:val="pt-BR"/>
              </w:rPr>
              <w:t>Thời gian: 1 giờ</w:t>
            </w:r>
          </w:p>
          <w:p w14:paraId="0FBE71FC" w14:textId="77777777" w:rsidR="00281D72" w:rsidRPr="00EC185E" w:rsidRDefault="00281D72" w:rsidP="00C21D90">
            <w:pPr>
              <w:spacing w:before="40" w:after="40" w:line="264" w:lineRule="auto"/>
              <w:jc w:val="right"/>
              <w:rPr>
                <w:i/>
                <w:sz w:val="25"/>
                <w:szCs w:val="25"/>
                <w:lang w:val="pt-BR"/>
              </w:rPr>
            </w:pPr>
          </w:p>
          <w:p w14:paraId="18279C27" w14:textId="77777777" w:rsidR="00281D72" w:rsidRPr="00EC185E" w:rsidRDefault="00281D72" w:rsidP="00C21D90">
            <w:pPr>
              <w:spacing w:before="40" w:after="40" w:line="264" w:lineRule="auto"/>
              <w:jc w:val="right"/>
              <w:rPr>
                <w:i/>
                <w:sz w:val="25"/>
                <w:szCs w:val="25"/>
                <w:lang w:val="pt-BR"/>
              </w:rPr>
            </w:pPr>
          </w:p>
          <w:p w14:paraId="429E4235" w14:textId="77777777" w:rsidR="00281D72" w:rsidRPr="00EC185E" w:rsidRDefault="00281D72" w:rsidP="00C21D90">
            <w:pPr>
              <w:spacing w:before="40" w:after="40" w:line="264" w:lineRule="auto"/>
              <w:jc w:val="right"/>
              <w:rPr>
                <w:i/>
                <w:sz w:val="25"/>
                <w:szCs w:val="25"/>
                <w:lang w:val="pt-BR"/>
              </w:rPr>
            </w:pPr>
          </w:p>
          <w:p w14:paraId="4C5ED461" w14:textId="77777777" w:rsidR="00281D72" w:rsidRPr="00EC185E" w:rsidRDefault="00281D72" w:rsidP="00C21D90">
            <w:pPr>
              <w:spacing w:before="40" w:after="40" w:line="264" w:lineRule="auto"/>
              <w:jc w:val="right"/>
              <w:rPr>
                <w:i/>
                <w:sz w:val="25"/>
                <w:szCs w:val="25"/>
                <w:lang w:val="pt-BR"/>
              </w:rPr>
            </w:pPr>
          </w:p>
          <w:p w14:paraId="6D066101" w14:textId="77777777" w:rsidR="00281D72" w:rsidRPr="00EC185E" w:rsidRDefault="00281D72" w:rsidP="00C21D90">
            <w:pPr>
              <w:spacing w:before="40" w:after="40" w:line="264" w:lineRule="auto"/>
              <w:jc w:val="right"/>
              <w:rPr>
                <w:i/>
                <w:sz w:val="25"/>
                <w:szCs w:val="25"/>
                <w:lang w:val="pt-BR"/>
              </w:rPr>
            </w:pPr>
            <w:r w:rsidRPr="00EC185E">
              <w:rPr>
                <w:i/>
                <w:sz w:val="25"/>
                <w:szCs w:val="25"/>
                <w:lang w:val="pt-BR"/>
              </w:rPr>
              <w:t>Thời gian: 1 giờ</w:t>
            </w:r>
          </w:p>
          <w:p w14:paraId="28C4666A" w14:textId="77777777" w:rsidR="00281D72" w:rsidRPr="00EC185E" w:rsidRDefault="00281D72" w:rsidP="00C21D90">
            <w:pPr>
              <w:spacing w:before="40" w:after="40" w:line="264" w:lineRule="auto"/>
              <w:jc w:val="right"/>
              <w:rPr>
                <w:i/>
                <w:sz w:val="25"/>
                <w:szCs w:val="25"/>
                <w:lang w:val="pt-BR"/>
              </w:rPr>
            </w:pPr>
          </w:p>
          <w:p w14:paraId="1199BE83" w14:textId="77777777" w:rsidR="00281D72" w:rsidRPr="00EC185E" w:rsidRDefault="00281D72" w:rsidP="00C21D90">
            <w:pPr>
              <w:spacing w:before="40" w:after="40" w:line="264" w:lineRule="auto"/>
              <w:jc w:val="right"/>
              <w:rPr>
                <w:i/>
                <w:sz w:val="25"/>
                <w:szCs w:val="25"/>
                <w:lang w:val="pt-BR"/>
              </w:rPr>
            </w:pPr>
          </w:p>
          <w:p w14:paraId="522E5E70" w14:textId="77777777" w:rsidR="00281D72" w:rsidRPr="00EC185E" w:rsidRDefault="00281D72" w:rsidP="00C21D90">
            <w:pPr>
              <w:spacing w:before="40" w:after="40" w:line="264" w:lineRule="auto"/>
              <w:jc w:val="right"/>
              <w:rPr>
                <w:i/>
                <w:sz w:val="25"/>
                <w:szCs w:val="25"/>
                <w:lang w:val="pt-BR"/>
              </w:rPr>
            </w:pPr>
          </w:p>
          <w:p w14:paraId="57E9C707" w14:textId="77777777" w:rsidR="00281D72" w:rsidRPr="00EC185E" w:rsidRDefault="00281D72" w:rsidP="00C21D90">
            <w:pPr>
              <w:spacing w:before="40" w:after="40" w:line="264" w:lineRule="auto"/>
              <w:jc w:val="right"/>
              <w:rPr>
                <w:i/>
                <w:sz w:val="25"/>
                <w:szCs w:val="25"/>
                <w:lang w:val="pt-BR"/>
              </w:rPr>
            </w:pPr>
            <w:r w:rsidRPr="00EC185E">
              <w:rPr>
                <w:i/>
                <w:sz w:val="25"/>
                <w:szCs w:val="25"/>
                <w:lang w:val="pt-BR"/>
              </w:rPr>
              <w:t>Thời gian: 1 giờ</w:t>
            </w:r>
          </w:p>
          <w:p w14:paraId="3E85374D" w14:textId="77777777" w:rsidR="00281D72" w:rsidRPr="00EC185E" w:rsidRDefault="00281D72" w:rsidP="00C21D90">
            <w:pPr>
              <w:spacing w:before="40" w:after="40" w:line="264" w:lineRule="auto"/>
              <w:jc w:val="right"/>
              <w:rPr>
                <w:i/>
                <w:sz w:val="25"/>
                <w:szCs w:val="25"/>
                <w:lang w:val="pt-BR"/>
              </w:rPr>
            </w:pPr>
          </w:p>
          <w:p w14:paraId="17A7640F" w14:textId="77777777" w:rsidR="00281D72" w:rsidRPr="00EC185E" w:rsidRDefault="00281D72" w:rsidP="00C21D90">
            <w:pPr>
              <w:spacing w:before="40" w:after="40" w:line="264" w:lineRule="auto"/>
              <w:jc w:val="right"/>
              <w:rPr>
                <w:i/>
                <w:sz w:val="25"/>
                <w:szCs w:val="25"/>
                <w:lang w:val="pt-BR"/>
              </w:rPr>
            </w:pPr>
          </w:p>
          <w:p w14:paraId="0BB65A2F" w14:textId="77777777" w:rsidR="00281D72" w:rsidRPr="00EC185E" w:rsidRDefault="00281D72" w:rsidP="00C21D90">
            <w:pPr>
              <w:spacing w:before="40" w:after="40" w:line="264" w:lineRule="auto"/>
              <w:jc w:val="right"/>
              <w:rPr>
                <w:i/>
                <w:sz w:val="25"/>
                <w:szCs w:val="25"/>
                <w:lang w:val="pt-BR"/>
              </w:rPr>
            </w:pPr>
          </w:p>
          <w:p w14:paraId="6DAE8288" w14:textId="77777777" w:rsidR="00281D72" w:rsidRPr="00EC185E" w:rsidRDefault="00281D72" w:rsidP="00C21D90">
            <w:pPr>
              <w:spacing w:before="40" w:after="40" w:line="264" w:lineRule="auto"/>
              <w:jc w:val="right"/>
              <w:rPr>
                <w:i/>
                <w:sz w:val="25"/>
                <w:szCs w:val="25"/>
                <w:lang w:val="pt-BR"/>
              </w:rPr>
            </w:pPr>
          </w:p>
          <w:p w14:paraId="5AD283DB" w14:textId="77777777" w:rsidR="00281D72" w:rsidRPr="00EC185E" w:rsidRDefault="00281D72" w:rsidP="00C21D90">
            <w:pPr>
              <w:spacing w:before="40" w:after="40" w:line="264" w:lineRule="auto"/>
              <w:jc w:val="right"/>
              <w:rPr>
                <w:i/>
                <w:sz w:val="25"/>
                <w:szCs w:val="25"/>
                <w:lang w:val="pt-BR"/>
              </w:rPr>
            </w:pPr>
            <w:r w:rsidRPr="00EC185E">
              <w:rPr>
                <w:i/>
                <w:sz w:val="25"/>
                <w:szCs w:val="25"/>
                <w:lang w:val="pt-BR"/>
              </w:rPr>
              <w:t>Thời gian: 1 giờ</w:t>
            </w:r>
          </w:p>
          <w:p w14:paraId="59194A7D" w14:textId="77777777" w:rsidR="00281D72" w:rsidRPr="00EC185E" w:rsidRDefault="00281D72" w:rsidP="00C21D90">
            <w:pPr>
              <w:spacing w:before="40" w:after="40" w:line="264" w:lineRule="auto"/>
              <w:jc w:val="right"/>
              <w:rPr>
                <w:i/>
                <w:sz w:val="25"/>
                <w:szCs w:val="25"/>
                <w:lang w:val="pt-BR"/>
              </w:rPr>
            </w:pPr>
          </w:p>
          <w:p w14:paraId="3A4B86C3" w14:textId="77777777" w:rsidR="00281D72" w:rsidRPr="00EC185E" w:rsidRDefault="00281D72" w:rsidP="00C21D90">
            <w:pPr>
              <w:spacing w:before="40" w:after="40" w:line="264" w:lineRule="auto"/>
              <w:jc w:val="right"/>
              <w:rPr>
                <w:i/>
                <w:sz w:val="25"/>
                <w:szCs w:val="25"/>
                <w:lang w:val="pt-BR"/>
              </w:rPr>
            </w:pPr>
          </w:p>
          <w:p w14:paraId="7E7DA926" w14:textId="77777777" w:rsidR="00281D72" w:rsidRPr="00EC185E" w:rsidRDefault="00281D72" w:rsidP="00C21D90">
            <w:pPr>
              <w:spacing w:before="40" w:after="40" w:line="264" w:lineRule="auto"/>
              <w:jc w:val="center"/>
              <w:rPr>
                <w:rFonts w:eastAsia="Times New Roman"/>
                <w:i/>
                <w:sz w:val="25"/>
                <w:szCs w:val="25"/>
                <w:lang w:val="pt-BR"/>
              </w:rPr>
            </w:pPr>
            <w:r w:rsidRPr="00EC185E">
              <w:rPr>
                <w:i/>
                <w:sz w:val="25"/>
                <w:szCs w:val="25"/>
                <w:lang w:val="pt-BR"/>
              </w:rPr>
              <w:t xml:space="preserve">   Thời gian: 3 giờ</w:t>
            </w:r>
          </w:p>
        </w:tc>
      </w:tr>
    </w:tbl>
    <w:p w14:paraId="634569D2" w14:textId="77777777" w:rsidR="00281D72" w:rsidRPr="00EC185E" w:rsidRDefault="00281D72" w:rsidP="00281D72">
      <w:pPr>
        <w:spacing w:before="40" w:after="40" w:line="264" w:lineRule="auto"/>
        <w:rPr>
          <w:rFonts w:eastAsia="Times New Roman"/>
          <w:b/>
          <w:sz w:val="25"/>
          <w:szCs w:val="25"/>
          <w:lang w:val="pt-BR"/>
        </w:rPr>
      </w:pPr>
      <w:r w:rsidRPr="00EC185E">
        <w:rPr>
          <w:sz w:val="25"/>
          <w:szCs w:val="25"/>
          <w:lang w:val="pt-BR"/>
        </w:rPr>
        <w:t xml:space="preserve">Chương 3: </w:t>
      </w:r>
      <w:r w:rsidRPr="00EC185E">
        <w:rPr>
          <w:b/>
          <w:sz w:val="25"/>
          <w:szCs w:val="25"/>
          <w:lang w:val="pt-BR"/>
        </w:rPr>
        <w:t>Ra quyết định cá nhân</w:t>
      </w:r>
    </w:p>
    <w:p w14:paraId="78F98F54" w14:textId="77777777" w:rsidR="00281D72" w:rsidRPr="00EC185E" w:rsidRDefault="00281D72" w:rsidP="00281D72">
      <w:pPr>
        <w:spacing w:before="40" w:after="40" w:line="264" w:lineRule="auto"/>
        <w:jc w:val="both"/>
        <w:rPr>
          <w:sz w:val="25"/>
          <w:szCs w:val="25"/>
          <w:lang w:val="pt-BR"/>
        </w:rPr>
      </w:pPr>
      <w:r w:rsidRPr="00EC185E">
        <w:rPr>
          <w:i/>
          <w:sz w:val="25"/>
          <w:szCs w:val="25"/>
          <w:lang w:val="pt-BR"/>
        </w:rPr>
        <w:t xml:space="preserve">Mục tiêu: </w:t>
      </w:r>
      <w:r w:rsidRPr="00EC185E">
        <w:rPr>
          <w:sz w:val="25"/>
          <w:szCs w:val="25"/>
          <w:lang w:val="pt-BR"/>
        </w:rPr>
        <w:tab/>
      </w:r>
    </w:p>
    <w:p w14:paraId="18FC74E4" w14:textId="77777777" w:rsidR="00281D72" w:rsidRPr="00EC185E" w:rsidRDefault="00281D72" w:rsidP="00281D72">
      <w:pPr>
        <w:spacing w:before="40" w:after="40" w:line="264" w:lineRule="auto"/>
        <w:jc w:val="both"/>
        <w:rPr>
          <w:i/>
          <w:sz w:val="25"/>
          <w:szCs w:val="25"/>
          <w:lang w:val="pt-BR"/>
        </w:rPr>
      </w:pPr>
      <w:r w:rsidRPr="00EC185E">
        <w:rPr>
          <w:sz w:val="25"/>
          <w:szCs w:val="25"/>
          <w:lang w:val="pt-BR"/>
        </w:rPr>
        <w:t>- Trình bày được quá trình ra quyết định của cá nhân trong tổ chức.</w:t>
      </w:r>
    </w:p>
    <w:p w14:paraId="281D0D8B"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xml:space="preserve">- Xác định được các nhân tố ảnh hưởng tới việc ra quyết định của cá nhân. </w:t>
      </w:r>
    </w:p>
    <w:p w14:paraId="7D9D689B"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Trình bày được những biện pháp nâng cao hiệu quả ra quyết định cá nhân trong tổ chức và những biện pháp thúc đẩy sự sáng tạo của cá nhân.</w:t>
      </w:r>
    </w:p>
    <w:p w14:paraId="1AC2FDB8"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Vận dụng lý thuyết được học vào phân tích các tình huống cụ thể trong ra quyết định cá nhân.</w:t>
      </w:r>
    </w:p>
    <w:p w14:paraId="458C359D"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Có ý thức học tập nghiêm túc, cẩn thận.</w:t>
      </w:r>
    </w:p>
    <w:p w14:paraId="2EF1A399"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Có phương pháp tự học tập, tự nghiên cứu.</w:t>
      </w:r>
    </w:p>
    <w:tbl>
      <w:tblPr>
        <w:tblW w:w="0" w:type="auto"/>
        <w:tblInd w:w="108" w:type="dxa"/>
        <w:tblLook w:val="01E0" w:firstRow="1" w:lastRow="1" w:firstColumn="1" w:lastColumn="1" w:noHBand="0" w:noVBand="0"/>
      </w:tblPr>
      <w:tblGrid>
        <w:gridCol w:w="6139"/>
        <w:gridCol w:w="2665"/>
      </w:tblGrid>
      <w:tr w:rsidR="00281D72" w:rsidRPr="00EC185E" w14:paraId="4D568B45" w14:textId="77777777" w:rsidTr="00C21D90">
        <w:tc>
          <w:tcPr>
            <w:tcW w:w="6139" w:type="dxa"/>
            <w:hideMark/>
          </w:tcPr>
          <w:p w14:paraId="071DFD13" w14:textId="77777777" w:rsidR="00281D72" w:rsidRPr="00EC185E" w:rsidRDefault="00281D72" w:rsidP="00C21D90">
            <w:pPr>
              <w:spacing w:before="40" w:after="40" w:line="264" w:lineRule="auto"/>
              <w:jc w:val="both"/>
              <w:rPr>
                <w:rFonts w:eastAsia="Times New Roman"/>
                <w:sz w:val="25"/>
                <w:szCs w:val="25"/>
                <w:lang w:val="pt-BR"/>
              </w:rPr>
            </w:pPr>
            <w:r w:rsidRPr="00EC185E">
              <w:rPr>
                <w:sz w:val="25"/>
                <w:szCs w:val="25"/>
                <w:lang w:val="pt-BR"/>
              </w:rPr>
              <w:t>1. Quá trình ra quyết định hợp lý</w:t>
            </w:r>
          </w:p>
          <w:p w14:paraId="2482893C"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2. Ra quyết định cá nhân trên thực tế</w:t>
            </w:r>
          </w:p>
          <w:p w14:paraId="3ED799A4"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3. Nâng cao tính sáng tạo trong việc ra quyết định cá nhân</w:t>
            </w:r>
          </w:p>
          <w:p w14:paraId="702DF00F"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3.1. Tiềm năng sáng tạo của con người trong tổ chức</w:t>
            </w:r>
          </w:p>
          <w:p w14:paraId="2D5F543B"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3.2. Các phương pháp thúc đẩy tính sáng tạo cá nhân</w:t>
            </w:r>
          </w:p>
          <w:p w14:paraId="3D2F1AC0"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4. Nâng cao hiệu quả trong việc ra quyết định</w:t>
            </w:r>
          </w:p>
          <w:p w14:paraId="5321FDE2"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5. Thảo luận</w:t>
            </w:r>
          </w:p>
          <w:p w14:paraId="5A15A18A"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 Thảo luận và đánh giá tổng hợp</w:t>
            </w:r>
          </w:p>
          <w:p w14:paraId="0AE30E31" w14:textId="77777777" w:rsidR="00281D72" w:rsidRPr="00EC185E" w:rsidRDefault="00281D72" w:rsidP="00C21D90">
            <w:pPr>
              <w:spacing w:before="40" w:after="40" w:line="264" w:lineRule="auto"/>
              <w:jc w:val="both"/>
              <w:rPr>
                <w:rFonts w:eastAsia="Times New Roman"/>
                <w:sz w:val="25"/>
                <w:szCs w:val="25"/>
                <w:lang w:val="pt-BR"/>
              </w:rPr>
            </w:pPr>
            <w:r w:rsidRPr="00EC185E">
              <w:rPr>
                <w:sz w:val="25"/>
                <w:szCs w:val="25"/>
                <w:lang w:val="pt-BR"/>
              </w:rPr>
              <w:t xml:space="preserve">6. Kiểm tra                      </w:t>
            </w:r>
          </w:p>
        </w:tc>
        <w:tc>
          <w:tcPr>
            <w:tcW w:w="2665" w:type="dxa"/>
          </w:tcPr>
          <w:p w14:paraId="43A42639" w14:textId="77777777" w:rsidR="00281D72" w:rsidRPr="00EC185E" w:rsidRDefault="00281D72" w:rsidP="00C21D90">
            <w:pPr>
              <w:spacing w:before="40" w:after="40" w:line="264" w:lineRule="auto"/>
              <w:jc w:val="right"/>
              <w:rPr>
                <w:rFonts w:eastAsia="Times New Roman"/>
                <w:i/>
                <w:sz w:val="25"/>
                <w:szCs w:val="25"/>
                <w:lang w:val="pt-BR"/>
              </w:rPr>
            </w:pPr>
            <w:r w:rsidRPr="00EC185E">
              <w:rPr>
                <w:i/>
                <w:sz w:val="25"/>
                <w:szCs w:val="25"/>
                <w:lang w:val="pt-BR"/>
              </w:rPr>
              <w:t>Thời gian: 1 giờ</w:t>
            </w:r>
          </w:p>
          <w:p w14:paraId="0B5B29EF" w14:textId="77777777" w:rsidR="00281D72" w:rsidRPr="00EC185E" w:rsidRDefault="00281D72" w:rsidP="00C21D90">
            <w:pPr>
              <w:spacing w:before="40" w:after="40" w:line="264" w:lineRule="auto"/>
              <w:jc w:val="right"/>
              <w:rPr>
                <w:i/>
                <w:sz w:val="25"/>
                <w:szCs w:val="25"/>
                <w:lang w:val="pt-BR"/>
              </w:rPr>
            </w:pPr>
            <w:r w:rsidRPr="00EC185E">
              <w:rPr>
                <w:i/>
                <w:sz w:val="25"/>
                <w:szCs w:val="25"/>
                <w:lang w:val="pt-BR"/>
              </w:rPr>
              <w:t>Thời gian: 1 giờ</w:t>
            </w:r>
          </w:p>
          <w:p w14:paraId="43646567" w14:textId="77777777" w:rsidR="00281D72" w:rsidRPr="00EC185E" w:rsidRDefault="00281D72" w:rsidP="00C21D90">
            <w:pPr>
              <w:spacing w:before="40" w:after="40" w:line="264" w:lineRule="auto"/>
              <w:jc w:val="right"/>
              <w:rPr>
                <w:i/>
                <w:sz w:val="25"/>
                <w:szCs w:val="25"/>
                <w:lang w:val="pt-BR"/>
              </w:rPr>
            </w:pPr>
            <w:r w:rsidRPr="00EC185E">
              <w:rPr>
                <w:i/>
                <w:sz w:val="25"/>
                <w:szCs w:val="25"/>
                <w:lang w:val="pt-BR"/>
              </w:rPr>
              <w:t>Thời gian: 1 giờ</w:t>
            </w:r>
          </w:p>
          <w:p w14:paraId="7D93075E" w14:textId="77777777" w:rsidR="00281D72" w:rsidRPr="00EC185E" w:rsidRDefault="00281D72" w:rsidP="00C21D90">
            <w:pPr>
              <w:spacing w:before="40" w:after="40" w:line="264" w:lineRule="auto"/>
              <w:jc w:val="right"/>
              <w:rPr>
                <w:i/>
                <w:sz w:val="25"/>
                <w:szCs w:val="25"/>
                <w:lang w:val="pt-BR"/>
              </w:rPr>
            </w:pPr>
          </w:p>
          <w:p w14:paraId="0C8E9105" w14:textId="77777777" w:rsidR="00281D72" w:rsidRPr="00EC185E" w:rsidRDefault="00281D72" w:rsidP="00C21D90">
            <w:pPr>
              <w:spacing w:before="40" w:after="40" w:line="264" w:lineRule="auto"/>
              <w:jc w:val="right"/>
              <w:rPr>
                <w:i/>
                <w:sz w:val="25"/>
                <w:szCs w:val="25"/>
                <w:lang w:val="pt-BR"/>
              </w:rPr>
            </w:pPr>
          </w:p>
          <w:p w14:paraId="545E27A2" w14:textId="77777777" w:rsidR="00281D72" w:rsidRPr="00EC185E" w:rsidRDefault="00281D72" w:rsidP="00C21D90">
            <w:pPr>
              <w:spacing w:before="40" w:after="40" w:line="264" w:lineRule="auto"/>
              <w:jc w:val="right"/>
              <w:rPr>
                <w:i/>
                <w:sz w:val="25"/>
                <w:szCs w:val="25"/>
                <w:lang w:val="pt-BR"/>
              </w:rPr>
            </w:pPr>
          </w:p>
          <w:p w14:paraId="3B23623F" w14:textId="77777777" w:rsidR="00281D72" w:rsidRPr="00EC185E" w:rsidRDefault="00281D72" w:rsidP="00C21D90">
            <w:pPr>
              <w:spacing w:before="40" w:after="40" w:line="264" w:lineRule="auto"/>
              <w:jc w:val="right"/>
              <w:rPr>
                <w:i/>
                <w:sz w:val="25"/>
                <w:szCs w:val="25"/>
                <w:lang w:val="pt-BR"/>
              </w:rPr>
            </w:pPr>
          </w:p>
          <w:p w14:paraId="577CD00B" w14:textId="77777777" w:rsidR="00281D72" w:rsidRPr="00EC185E" w:rsidRDefault="00281D72" w:rsidP="00C21D90">
            <w:pPr>
              <w:spacing w:before="40" w:after="40" w:line="264" w:lineRule="auto"/>
              <w:jc w:val="right"/>
              <w:rPr>
                <w:i/>
                <w:sz w:val="25"/>
                <w:szCs w:val="25"/>
                <w:lang w:val="pt-BR"/>
              </w:rPr>
            </w:pPr>
            <w:r w:rsidRPr="00EC185E">
              <w:rPr>
                <w:i/>
                <w:sz w:val="25"/>
                <w:szCs w:val="25"/>
                <w:lang w:val="pt-BR"/>
              </w:rPr>
              <w:t>Thời gian: 2 giờ</w:t>
            </w:r>
          </w:p>
          <w:p w14:paraId="6A4628EF" w14:textId="77777777" w:rsidR="00281D72" w:rsidRPr="00EC185E" w:rsidRDefault="00281D72" w:rsidP="00C21D90">
            <w:pPr>
              <w:spacing w:before="40" w:after="40" w:line="264" w:lineRule="auto"/>
              <w:jc w:val="center"/>
              <w:rPr>
                <w:i/>
                <w:sz w:val="25"/>
                <w:szCs w:val="25"/>
                <w:lang w:val="pt-BR"/>
              </w:rPr>
            </w:pPr>
            <w:r w:rsidRPr="00EC185E">
              <w:rPr>
                <w:i/>
                <w:sz w:val="25"/>
                <w:szCs w:val="25"/>
                <w:lang w:val="pt-BR"/>
              </w:rPr>
              <w:t xml:space="preserve">           Thời gian: 1 giờ</w:t>
            </w:r>
          </w:p>
          <w:p w14:paraId="209D4B18" w14:textId="77777777" w:rsidR="00281D72" w:rsidRPr="00EC185E" w:rsidRDefault="00281D72" w:rsidP="00C21D90">
            <w:pPr>
              <w:spacing w:before="40" w:after="40" w:line="264" w:lineRule="auto"/>
              <w:jc w:val="center"/>
              <w:rPr>
                <w:rFonts w:eastAsia="Times New Roman"/>
                <w:sz w:val="25"/>
                <w:szCs w:val="25"/>
                <w:lang w:val="pt-BR"/>
              </w:rPr>
            </w:pPr>
          </w:p>
        </w:tc>
      </w:tr>
    </w:tbl>
    <w:p w14:paraId="0C29AEB6" w14:textId="77777777" w:rsidR="00281D72" w:rsidRPr="00EC185E" w:rsidRDefault="00281D72" w:rsidP="00281D72">
      <w:pPr>
        <w:spacing w:before="40" w:after="40" w:line="264" w:lineRule="auto"/>
        <w:rPr>
          <w:rFonts w:eastAsia="Times New Roman"/>
          <w:b/>
          <w:sz w:val="25"/>
          <w:szCs w:val="25"/>
          <w:lang w:val="pt-BR"/>
        </w:rPr>
      </w:pPr>
      <w:r w:rsidRPr="00EC185E">
        <w:rPr>
          <w:sz w:val="25"/>
          <w:szCs w:val="25"/>
          <w:lang w:val="pt-BR"/>
        </w:rPr>
        <w:t>Chương 4 :</w:t>
      </w:r>
      <w:r w:rsidRPr="00EC185E">
        <w:rPr>
          <w:b/>
          <w:sz w:val="25"/>
          <w:szCs w:val="25"/>
          <w:lang w:val="pt-BR"/>
        </w:rPr>
        <w:t xml:space="preserve"> Cơ sở của hành vi nhóm</w:t>
      </w:r>
    </w:p>
    <w:p w14:paraId="36202B06" w14:textId="77777777" w:rsidR="00281D72" w:rsidRPr="00EC185E" w:rsidRDefault="00281D72" w:rsidP="00281D72">
      <w:pPr>
        <w:spacing w:before="40" w:after="40" w:line="264" w:lineRule="auto"/>
        <w:jc w:val="both"/>
        <w:rPr>
          <w:i/>
          <w:sz w:val="25"/>
          <w:szCs w:val="25"/>
          <w:lang w:val="pt-BR"/>
        </w:rPr>
      </w:pPr>
      <w:r w:rsidRPr="00EC185E">
        <w:rPr>
          <w:i/>
          <w:sz w:val="25"/>
          <w:szCs w:val="25"/>
          <w:lang w:val="pt-BR"/>
        </w:rPr>
        <w:t xml:space="preserve">Mục tiêu: </w:t>
      </w:r>
    </w:p>
    <w:p w14:paraId="0B1F53C8"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Trình bày được nhóm chính thức và nhóm không chính thức.</w:t>
      </w:r>
    </w:p>
    <w:p w14:paraId="4BDDE7E3"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Giải thích được các nguyên nhân khiến người lao động tham gia vào các nhóm.</w:t>
      </w:r>
    </w:p>
    <w:p w14:paraId="1B15CD34"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Xác định được ảnh hưởng của sự thay đổi về vai trò cá nhân, chuẩn mực nhóm, tính liên kết, quy mô và thành phần nhóm đến hành vi cá nhân trong nhóm.</w:t>
      </w:r>
    </w:p>
    <w:p w14:paraId="2E6E0049"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Xác định được ưu thế và những điểm bất lợi của quyết định nhóm so với quyết định cá nhân.</w:t>
      </w:r>
    </w:p>
    <w:p w14:paraId="4D0DB36E"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Giải thích được tác động của tư duy nhóm đối với việc ra quyết định và lựa chọn phương pháp ra quyết định hiệu quả.</w:t>
      </w:r>
    </w:p>
    <w:p w14:paraId="21A964AB"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Có ý thức học tập nghiêm túc, cẩn thận.</w:t>
      </w:r>
    </w:p>
    <w:p w14:paraId="7A87C890"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Có phương pháp tự học tập, tự nghiên cứu.</w:t>
      </w:r>
    </w:p>
    <w:tbl>
      <w:tblPr>
        <w:tblW w:w="0" w:type="auto"/>
        <w:tblInd w:w="108" w:type="dxa"/>
        <w:tblLook w:val="01E0" w:firstRow="1" w:lastRow="1" w:firstColumn="1" w:lastColumn="1" w:noHBand="0" w:noVBand="0"/>
      </w:tblPr>
      <w:tblGrid>
        <w:gridCol w:w="6119"/>
        <w:gridCol w:w="2685"/>
      </w:tblGrid>
      <w:tr w:rsidR="00281D72" w:rsidRPr="00EC185E" w14:paraId="73A5639F" w14:textId="77777777" w:rsidTr="00C21D90">
        <w:tc>
          <w:tcPr>
            <w:tcW w:w="6119" w:type="dxa"/>
            <w:hideMark/>
          </w:tcPr>
          <w:p w14:paraId="4626315A" w14:textId="77777777" w:rsidR="00281D72" w:rsidRPr="00EC185E" w:rsidRDefault="00281D72" w:rsidP="00C21D90">
            <w:pPr>
              <w:spacing w:before="40" w:after="40" w:line="264" w:lineRule="auto"/>
              <w:jc w:val="both"/>
              <w:rPr>
                <w:rFonts w:eastAsia="Times New Roman"/>
                <w:sz w:val="25"/>
                <w:szCs w:val="25"/>
                <w:lang w:val="pt-BR"/>
              </w:rPr>
            </w:pPr>
            <w:r w:rsidRPr="00EC185E">
              <w:rPr>
                <w:sz w:val="25"/>
                <w:szCs w:val="25"/>
                <w:lang w:val="pt-BR"/>
              </w:rPr>
              <w:t>1. Khái niệm và phân loại nhóm</w:t>
            </w:r>
          </w:p>
          <w:p w14:paraId="4240190B"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2. Lý do hình thành nhóm</w:t>
            </w:r>
          </w:p>
          <w:p w14:paraId="300DA28C"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3. Các yếu tố ảnh hưởng đến hành vi cá nhân trong nhóm</w:t>
            </w:r>
          </w:p>
          <w:p w14:paraId="1621AFC0"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3.1. Vai trò của cá nhân trong nhóm.</w:t>
            </w:r>
          </w:p>
          <w:p w14:paraId="256018E4"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3.2. Chuẩn mực nhóm.</w:t>
            </w:r>
          </w:p>
          <w:p w14:paraId="72A7A8E2"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3.3. Tính liên kết nhóm.</w:t>
            </w:r>
          </w:p>
          <w:p w14:paraId="2506DFF0"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3.4. Quy mô nhóm.</w:t>
            </w:r>
          </w:p>
          <w:p w14:paraId="13C9BB27"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3.5. Thành phần nhóm.</w:t>
            </w:r>
          </w:p>
          <w:p w14:paraId="3D1D8D27"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3.6. Địa vị cá nhân trong nhóm.</w:t>
            </w:r>
          </w:p>
          <w:p w14:paraId="31BCDDAC"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4. Quyết định nhóm</w:t>
            </w:r>
          </w:p>
          <w:p w14:paraId="3590D46B"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4.1. Quyết định cá nhân và quyết định nhóm.</w:t>
            </w:r>
          </w:p>
          <w:p w14:paraId="1031EAE9"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4.2. Tư duy nhóm và việc ra quyết định.</w:t>
            </w:r>
          </w:p>
          <w:p w14:paraId="660D9E8B"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4.3. Phương pháp ra quyết định nhóm.</w:t>
            </w:r>
          </w:p>
          <w:p w14:paraId="338839A7"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 xml:space="preserve">5. Thảo luận     </w:t>
            </w:r>
          </w:p>
          <w:p w14:paraId="0C187883" w14:textId="77777777" w:rsidR="00281D72" w:rsidRPr="00EC185E" w:rsidRDefault="00281D72" w:rsidP="00C21D90">
            <w:pPr>
              <w:spacing w:before="40" w:after="40" w:line="264" w:lineRule="auto"/>
              <w:jc w:val="both"/>
              <w:rPr>
                <w:rFonts w:eastAsia="Times New Roman"/>
                <w:sz w:val="25"/>
                <w:szCs w:val="25"/>
                <w:lang w:val="pt-BR"/>
              </w:rPr>
            </w:pPr>
            <w:r w:rsidRPr="00EC185E">
              <w:rPr>
                <w:sz w:val="25"/>
                <w:szCs w:val="25"/>
                <w:lang w:val="pt-BR"/>
              </w:rPr>
              <w:t xml:space="preserve">- Thảo luận và đánh giá tổng hợp </w:t>
            </w:r>
          </w:p>
        </w:tc>
        <w:tc>
          <w:tcPr>
            <w:tcW w:w="2685" w:type="dxa"/>
          </w:tcPr>
          <w:p w14:paraId="21D3FFF3" w14:textId="77777777" w:rsidR="00281D72" w:rsidRPr="00EC185E" w:rsidRDefault="00281D72" w:rsidP="00C21D90">
            <w:pPr>
              <w:spacing w:before="40" w:after="40" w:line="264" w:lineRule="auto"/>
              <w:jc w:val="right"/>
              <w:rPr>
                <w:rFonts w:eastAsia="Times New Roman"/>
                <w:i/>
                <w:sz w:val="25"/>
                <w:szCs w:val="25"/>
                <w:lang w:val="pt-BR"/>
              </w:rPr>
            </w:pPr>
            <w:r w:rsidRPr="00EC185E">
              <w:rPr>
                <w:i/>
                <w:sz w:val="25"/>
                <w:szCs w:val="25"/>
                <w:lang w:val="pt-BR"/>
              </w:rPr>
              <w:t>Thời gian: 1 giờ</w:t>
            </w:r>
          </w:p>
          <w:p w14:paraId="5D0ED642" w14:textId="77777777" w:rsidR="00281D72" w:rsidRPr="00EC185E" w:rsidRDefault="00281D72" w:rsidP="00C21D90">
            <w:pPr>
              <w:spacing w:before="40" w:after="40" w:line="264" w:lineRule="auto"/>
              <w:jc w:val="right"/>
              <w:rPr>
                <w:i/>
                <w:sz w:val="25"/>
                <w:szCs w:val="25"/>
                <w:lang w:val="pt-BR"/>
              </w:rPr>
            </w:pPr>
            <w:r w:rsidRPr="00EC185E">
              <w:rPr>
                <w:i/>
                <w:sz w:val="25"/>
                <w:szCs w:val="25"/>
                <w:lang w:val="pt-BR"/>
              </w:rPr>
              <w:t>Thời gian:1 giờ</w:t>
            </w:r>
          </w:p>
          <w:p w14:paraId="1D3E78AC" w14:textId="77777777" w:rsidR="00281D72" w:rsidRPr="00EC185E" w:rsidRDefault="00281D72" w:rsidP="00C21D90">
            <w:pPr>
              <w:spacing w:before="40" w:after="40" w:line="264" w:lineRule="auto"/>
              <w:jc w:val="right"/>
              <w:rPr>
                <w:i/>
                <w:sz w:val="25"/>
                <w:szCs w:val="25"/>
                <w:lang w:val="pt-BR"/>
              </w:rPr>
            </w:pPr>
            <w:r w:rsidRPr="00EC185E">
              <w:rPr>
                <w:i/>
                <w:sz w:val="25"/>
                <w:szCs w:val="25"/>
                <w:lang w:val="pt-BR"/>
              </w:rPr>
              <w:t>Thời gian:1 giờ</w:t>
            </w:r>
          </w:p>
          <w:p w14:paraId="00A81809" w14:textId="77777777" w:rsidR="00281D72" w:rsidRPr="00EC185E" w:rsidRDefault="00281D72" w:rsidP="00C21D90">
            <w:pPr>
              <w:spacing w:before="40" w:after="40" w:line="264" w:lineRule="auto"/>
              <w:jc w:val="both"/>
              <w:rPr>
                <w:i/>
                <w:sz w:val="25"/>
                <w:szCs w:val="25"/>
                <w:lang w:val="pt-BR"/>
              </w:rPr>
            </w:pPr>
          </w:p>
          <w:p w14:paraId="4BAEB190" w14:textId="77777777" w:rsidR="00281D72" w:rsidRPr="00EC185E" w:rsidRDefault="00281D72" w:rsidP="00C21D90">
            <w:pPr>
              <w:spacing w:before="40" w:after="40" w:line="264" w:lineRule="auto"/>
              <w:jc w:val="both"/>
              <w:rPr>
                <w:i/>
                <w:sz w:val="25"/>
                <w:szCs w:val="25"/>
                <w:lang w:val="pt-BR"/>
              </w:rPr>
            </w:pPr>
          </w:p>
          <w:p w14:paraId="07DEC62C" w14:textId="77777777" w:rsidR="00281D72" w:rsidRPr="00EC185E" w:rsidRDefault="00281D72" w:rsidP="00C21D90">
            <w:pPr>
              <w:spacing w:before="40" w:after="40" w:line="264" w:lineRule="auto"/>
              <w:jc w:val="both"/>
              <w:rPr>
                <w:i/>
                <w:sz w:val="25"/>
                <w:szCs w:val="25"/>
                <w:lang w:val="pt-BR"/>
              </w:rPr>
            </w:pPr>
          </w:p>
          <w:p w14:paraId="0865314C" w14:textId="77777777" w:rsidR="00281D72" w:rsidRPr="00EC185E" w:rsidRDefault="00281D72" w:rsidP="00C21D90">
            <w:pPr>
              <w:spacing w:before="40" w:after="40" w:line="264" w:lineRule="auto"/>
              <w:jc w:val="both"/>
              <w:rPr>
                <w:i/>
                <w:sz w:val="25"/>
                <w:szCs w:val="25"/>
                <w:lang w:val="pt-BR"/>
              </w:rPr>
            </w:pPr>
          </w:p>
          <w:p w14:paraId="2D20E3A3" w14:textId="77777777" w:rsidR="00281D72" w:rsidRPr="00EC185E" w:rsidRDefault="00281D72" w:rsidP="00C21D90">
            <w:pPr>
              <w:spacing w:before="40" w:after="40" w:line="264" w:lineRule="auto"/>
              <w:jc w:val="both"/>
              <w:rPr>
                <w:i/>
                <w:sz w:val="25"/>
                <w:szCs w:val="25"/>
                <w:lang w:val="pt-BR"/>
              </w:rPr>
            </w:pPr>
          </w:p>
          <w:p w14:paraId="61C9B270" w14:textId="77777777" w:rsidR="00281D72" w:rsidRPr="00EC185E" w:rsidRDefault="00281D72" w:rsidP="00C21D90">
            <w:pPr>
              <w:spacing w:before="40" w:after="40" w:line="264" w:lineRule="auto"/>
              <w:jc w:val="both"/>
              <w:rPr>
                <w:i/>
                <w:sz w:val="25"/>
                <w:szCs w:val="25"/>
                <w:lang w:val="pt-BR"/>
              </w:rPr>
            </w:pPr>
          </w:p>
          <w:p w14:paraId="11CF64CE" w14:textId="77777777" w:rsidR="00281D72" w:rsidRPr="00EC185E" w:rsidRDefault="00281D72" w:rsidP="00C21D90">
            <w:pPr>
              <w:spacing w:before="40" w:after="40" w:line="264" w:lineRule="auto"/>
              <w:jc w:val="both"/>
              <w:rPr>
                <w:i/>
                <w:sz w:val="25"/>
                <w:szCs w:val="25"/>
                <w:lang w:val="pt-BR"/>
              </w:rPr>
            </w:pPr>
          </w:p>
          <w:p w14:paraId="5C5AFED0" w14:textId="77777777" w:rsidR="00281D72" w:rsidRPr="00EC185E" w:rsidRDefault="00281D72" w:rsidP="00C21D90">
            <w:pPr>
              <w:spacing w:before="40" w:after="40" w:line="264" w:lineRule="auto"/>
              <w:jc w:val="right"/>
              <w:rPr>
                <w:i/>
                <w:sz w:val="25"/>
                <w:szCs w:val="25"/>
                <w:lang w:val="pt-BR"/>
              </w:rPr>
            </w:pPr>
            <w:r w:rsidRPr="00EC185E">
              <w:rPr>
                <w:i/>
                <w:sz w:val="25"/>
                <w:szCs w:val="25"/>
                <w:lang w:val="pt-BR"/>
              </w:rPr>
              <w:t>Thời gian: 1 giờ</w:t>
            </w:r>
          </w:p>
          <w:p w14:paraId="29EE5272" w14:textId="77777777" w:rsidR="00281D72" w:rsidRPr="00EC185E" w:rsidRDefault="00281D72" w:rsidP="00C21D90">
            <w:pPr>
              <w:spacing w:before="40" w:after="40" w:line="264" w:lineRule="auto"/>
              <w:jc w:val="both"/>
              <w:rPr>
                <w:i/>
                <w:sz w:val="25"/>
                <w:szCs w:val="25"/>
                <w:lang w:val="pt-BR"/>
              </w:rPr>
            </w:pPr>
          </w:p>
          <w:p w14:paraId="36DDB3EF" w14:textId="77777777" w:rsidR="00281D72" w:rsidRPr="00EC185E" w:rsidRDefault="00281D72" w:rsidP="00C21D90">
            <w:pPr>
              <w:spacing w:before="40" w:after="40" w:line="264" w:lineRule="auto"/>
              <w:jc w:val="both"/>
              <w:rPr>
                <w:i/>
                <w:sz w:val="25"/>
                <w:szCs w:val="25"/>
                <w:lang w:val="pt-BR"/>
              </w:rPr>
            </w:pPr>
          </w:p>
          <w:p w14:paraId="724CAD77" w14:textId="77777777" w:rsidR="00281D72" w:rsidRPr="00EC185E" w:rsidRDefault="00281D72" w:rsidP="00C21D90">
            <w:pPr>
              <w:spacing w:before="40" w:after="40" w:line="264" w:lineRule="auto"/>
              <w:jc w:val="both"/>
              <w:rPr>
                <w:i/>
                <w:sz w:val="25"/>
                <w:szCs w:val="25"/>
                <w:lang w:val="pt-BR"/>
              </w:rPr>
            </w:pPr>
          </w:p>
          <w:p w14:paraId="02A79FAD" w14:textId="77777777" w:rsidR="00281D72" w:rsidRPr="00EC185E" w:rsidRDefault="00281D72" w:rsidP="00C21D90">
            <w:pPr>
              <w:spacing w:before="40" w:after="40" w:line="264" w:lineRule="auto"/>
              <w:jc w:val="both"/>
              <w:rPr>
                <w:rFonts w:eastAsia="Times New Roman"/>
                <w:sz w:val="25"/>
                <w:szCs w:val="25"/>
                <w:lang w:val="pt-BR"/>
              </w:rPr>
            </w:pPr>
            <w:r w:rsidRPr="00EC185E">
              <w:rPr>
                <w:i/>
                <w:sz w:val="25"/>
                <w:szCs w:val="25"/>
                <w:lang w:val="pt-BR"/>
              </w:rPr>
              <w:t xml:space="preserve">      Thời gian: 5 giờ</w:t>
            </w:r>
          </w:p>
        </w:tc>
      </w:tr>
    </w:tbl>
    <w:p w14:paraId="2AEBB850" w14:textId="77777777" w:rsidR="00281D72" w:rsidRPr="00EC185E" w:rsidRDefault="00281D72" w:rsidP="00281D72">
      <w:pPr>
        <w:spacing w:before="40" w:after="40" w:line="264" w:lineRule="auto"/>
        <w:rPr>
          <w:rFonts w:eastAsia="Times New Roman"/>
          <w:sz w:val="25"/>
          <w:szCs w:val="25"/>
          <w:lang w:val="pt-BR"/>
        </w:rPr>
      </w:pPr>
      <w:r w:rsidRPr="00EC185E">
        <w:rPr>
          <w:sz w:val="25"/>
          <w:szCs w:val="25"/>
          <w:lang w:val="pt-BR"/>
        </w:rPr>
        <w:t xml:space="preserve"> Chương 5: </w:t>
      </w:r>
      <w:r w:rsidRPr="00EC185E">
        <w:rPr>
          <w:b/>
          <w:sz w:val="25"/>
          <w:szCs w:val="25"/>
          <w:lang w:val="pt-BR"/>
        </w:rPr>
        <w:t>Lãnh đạo và quyền lực</w:t>
      </w:r>
    </w:p>
    <w:p w14:paraId="300A8EAF" w14:textId="77777777" w:rsidR="00281D72" w:rsidRPr="00EC185E" w:rsidRDefault="00281D72" w:rsidP="00281D72">
      <w:pPr>
        <w:spacing w:before="40" w:after="40" w:line="264" w:lineRule="auto"/>
        <w:jc w:val="both"/>
        <w:rPr>
          <w:i/>
          <w:sz w:val="25"/>
          <w:szCs w:val="25"/>
          <w:lang w:val="pt-BR"/>
        </w:rPr>
      </w:pPr>
      <w:r w:rsidRPr="00EC185E">
        <w:rPr>
          <w:i/>
          <w:sz w:val="25"/>
          <w:szCs w:val="25"/>
          <w:lang w:val="pt-BR"/>
        </w:rPr>
        <w:t xml:space="preserve">Mục tiêu: </w:t>
      </w:r>
    </w:p>
    <w:p w14:paraId="20109D34"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Trình bày được mối quan hệ và sự khác biệt giữa lãnh đạo và quyền lực.</w:t>
      </w:r>
    </w:p>
    <w:p w14:paraId="386B8E43"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Xác định được nội dung và những hạn chế của học thuyết cá nhân điển hình trong lãnh đạo.</w:t>
      </w:r>
    </w:p>
    <w:p w14:paraId="113D66ED"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Giải thích được bản chất của thuyết đường dẫn tới đích trong lãnh đạo.</w:t>
      </w:r>
    </w:p>
    <w:p w14:paraId="7BA2499E"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Xác định được mối quan hệ giữa sự phụ thuộc và quyền lực.</w:t>
      </w:r>
    </w:p>
    <w:p w14:paraId="1BEF2318"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Trình bày được 5 loại quyền lực và cơ sở của chúng.</w:t>
      </w:r>
    </w:p>
    <w:p w14:paraId="40220A63"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Có ý thức học tập nghiêm túc, cẩn thận.</w:t>
      </w:r>
    </w:p>
    <w:p w14:paraId="74F55A6B"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Có phương pháp tự học tập, tự nghiên cứu.</w:t>
      </w:r>
    </w:p>
    <w:tbl>
      <w:tblPr>
        <w:tblW w:w="0" w:type="auto"/>
        <w:tblInd w:w="108" w:type="dxa"/>
        <w:tblLook w:val="01E0" w:firstRow="1" w:lastRow="1" w:firstColumn="1" w:lastColumn="1" w:noHBand="0" w:noVBand="0"/>
      </w:tblPr>
      <w:tblGrid>
        <w:gridCol w:w="6118"/>
        <w:gridCol w:w="2686"/>
      </w:tblGrid>
      <w:tr w:rsidR="00281D72" w:rsidRPr="00EC185E" w14:paraId="19CE4A0D" w14:textId="77777777" w:rsidTr="00C21D90">
        <w:trPr>
          <w:trHeight w:val="3506"/>
        </w:trPr>
        <w:tc>
          <w:tcPr>
            <w:tcW w:w="6118" w:type="dxa"/>
            <w:hideMark/>
          </w:tcPr>
          <w:p w14:paraId="039AAEA4" w14:textId="77777777" w:rsidR="00281D72" w:rsidRPr="00EC185E" w:rsidRDefault="00281D72" w:rsidP="00C21D90">
            <w:pPr>
              <w:spacing w:before="40" w:after="40" w:line="264" w:lineRule="auto"/>
              <w:jc w:val="both"/>
              <w:rPr>
                <w:rFonts w:eastAsia="Times New Roman"/>
                <w:sz w:val="25"/>
                <w:szCs w:val="25"/>
                <w:lang w:val="pt-BR"/>
              </w:rPr>
            </w:pPr>
            <w:r w:rsidRPr="00EC185E">
              <w:rPr>
                <w:sz w:val="25"/>
                <w:szCs w:val="25"/>
                <w:lang w:val="pt-BR"/>
              </w:rPr>
              <w:t>1. Khái niệm, mối quan hệ và sự khác biệt giữa lãnh đạo và quyền lực</w:t>
            </w:r>
          </w:p>
          <w:p w14:paraId="602A6F1E"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2. Các học thuyết về lãnh đạo</w:t>
            </w:r>
          </w:p>
          <w:p w14:paraId="56F5ABD0"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2.1. Học thuyết cá tính điển hình.</w:t>
            </w:r>
          </w:p>
          <w:p w14:paraId="29CD2334"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2.2. Học thuyết hành vi.</w:t>
            </w:r>
          </w:p>
          <w:p w14:paraId="3DCC5729"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2.3. Học thuyết về lãnh đạo theo tình huống.</w:t>
            </w:r>
          </w:p>
          <w:p w14:paraId="63388E7E"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2.4. Giới tính và sự lãnh đạo.</w:t>
            </w:r>
          </w:p>
          <w:p w14:paraId="0BBF665F"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3. Các loại quyền lực và cơ sở của chúng</w:t>
            </w:r>
          </w:p>
          <w:p w14:paraId="48C701E2"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3.1. Quyền lực chế tài.</w:t>
            </w:r>
          </w:p>
          <w:p w14:paraId="15A01DDC"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3.2. Quyền lực khen thưởng.</w:t>
            </w:r>
          </w:p>
          <w:p w14:paraId="3AA643D5"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3.3. Quyền lực hợp pháp.</w:t>
            </w:r>
          </w:p>
          <w:p w14:paraId="17852417"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3.4. Quyền lực chuyên gia.</w:t>
            </w:r>
          </w:p>
          <w:p w14:paraId="69C6346F"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3.5. Quyền lực tham khảo.</w:t>
            </w:r>
          </w:p>
          <w:p w14:paraId="73D67B5C"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4. Thảo luận</w:t>
            </w:r>
          </w:p>
          <w:p w14:paraId="06476DFD" w14:textId="77777777" w:rsidR="00281D72" w:rsidRPr="00EC185E" w:rsidRDefault="00281D72" w:rsidP="00C21D90">
            <w:pPr>
              <w:spacing w:before="40" w:after="40" w:line="264" w:lineRule="auto"/>
              <w:jc w:val="both"/>
              <w:rPr>
                <w:rFonts w:eastAsia="Times New Roman"/>
                <w:sz w:val="25"/>
                <w:szCs w:val="25"/>
                <w:lang w:val="pt-BR"/>
              </w:rPr>
            </w:pPr>
            <w:r w:rsidRPr="00EC185E">
              <w:rPr>
                <w:sz w:val="25"/>
                <w:szCs w:val="25"/>
                <w:lang w:val="pt-BR"/>
              </w:rPr>
              <w:t xml:space="preserve">- Thảo luận và đánh giá tổng hợp </w:t>
            </w:r>
          </w:p>
        </w:tc>
        <w:tc>
          <w:tcPr>
            <w:tcW w:w="2686" w:type="dxa"/>
          </w:tcPr>
          <w:p w14:paraId="7D53363C" w14:textId="77777777" w:rsidR="00281D72" w:rsidRPr="00EC185E" w:rsidRDefault="00281D72" w:rsidP="00C21D90">
            <w:pPr>
              <w:spacing w:before="40" w:after="40" w:line="264" w:lineRule="auto"/>
              <w:jc w:val="right"/>
              <w:rPr>
                <w:rFonts w:eastAsia="Times New Roman"/>
                <w:i/>
                <w:sz w:val="25"/>
                <w:szCs w:val="25"/>
                <w:lang w:val="pt-BR"/>
              </w:rPr>
            </w:pPr>
            <w:r w:rsidRPr="00EC185E">
              <w:rPr>
                <w:i/>
                <w:sz w:val="25"/>
                <w:szCs w:val="25"/>
                <w:lang w:val="pt-BR"/>
              </w:rPr>
              <w:t>Thời gian: 1 giờ</w:t>
            </w:r>
          </w:p>
          <w:p w14:paraId="7C5485E4" w14:textId="77777777" w:rsidR="00281D72" w:rsidRPr="00EC185E" w:rsidRDefault="00281D72" w:rsidP="00C21D90">
            <w:pPr>
              <w:spacing w:before="40" w:after="40" w:line="264" w:lineRule="auto"/>
              <w:jc w:val="right"/>
              <w:rPr>
                <w:i/>
                <w:sz w:val="25"/>
                <w:szCs w:val="25"/>
                <w:lang w:val="pt-BR"/>
              </w:rPr>
            </w:pPr>
          </w:p>
          <w:p w14:paraId="51A183D2" w14:textId="77777777" w:rsidR="00281D72" w:rsidRPr="00EC185E" w:rsidRDefault="00281D72" w:rsidP="00C21D90">
            <w:pPr>
              <w:spacing w:before="40" w:after="40" w:line="264" w:lineRule="auto"/>
              <w:jc w:val="center"/>
              <w:rPr>
                <w:i/>
                <w:sz w:val="25"/>
                <w:szCs w:val="25"/>
                <w:lang w:val="pt-BR"/>
              </w:rPr>
            </w:pPr>
            <w:r w:rsidRPr="00EC185E">
              <w:rPr>
                <w:i/>
                <w:sz w:val="25"/>
                <w:szCs w:val="25"/>
                <w:lang w:val="pt-BR"/>
              </w:rPr>
              <w:t xml:space="preserve">           Thời gian: 1 giờ</w:t>
            </w:r>
          </w:p>
          <w:p w14:paraId="3C4B0334" w14:textId="77777777" w:rsidR="00281D72" w:rsidRPr="00EC185E" w:rsidRDefault="00281D72" w:rsidP="00C21D90">
            <w:pPr>
              <w:spacing w:before="40" w:after="40" w:line="264" w:lineRule="auto"/>
              <w:jc w:val="right"/>
              <w:rPr>
                <w:i/>
                <w:sz w:val="25"/>
                <w:szCs w:val="25"/>
                <w:lang w:val="pt-BR"/>
              </w:rPr>
            </w:pPr>
          </w:p>
          <w:p w14:paraId="24C6BBA8" w14:textId="77777777" w:rsidR="00281D72" w:rsidRPr="00EC185E" w:rsidRDefault="00281D72" w:rsidP="00C21D90">
            <w:pPr>
              <w:spacing w:before="40" w:after="40" w:line="264" w:lineRule="auto"/>
              <w:jc w:val="right"/>
              <w:rPr>
                <w:i/>
                <w:sz w:val="25"/>
                <w:szCs w:val="25"/>
                <w:lang w:val="pt-BR"/>
              </w:rPr>
            </w:pPr>
          </w:p>
          <w:p w14:paraId="7719E6BB" w14:textId="77777777" w:rsidR="00281D72" w:rsidRPr="00EC185E" w:rsidRDefault="00281D72" w:rsidP="00C21D90">
            <w:pPr>
              <w:spacing w:before="40" w:after="40" w:line="264" w:lineRule="auto"/>
              <w:jc w:val="right"/>
              <w:rPr>
                <w:i/>
                <w:sz w:val="25"/>
                <w:szCs w:val="25"/>
                <w:lang w:val="pt-BR"/>
              </w:rPr>
            </w:pPr>
          </w:p>
          <w:p w14:paraId="37B597CF" w14:textId="77777777" w:rsidR="00281D72" w:rsidRPr="00EC185E" w:rsidRDefault="00281D72" w:rsidP="00C21D90">
            <w:pPr>
              <w:spacing w:before="40" w:after="40" w:line="264" w:lineRule="auto"/>
              <w:jc w:val="right"/>
              <w:rPr>
                <w:i/>
                <w:sz w:val="25"/>
                <w:szCs w:val="25"/>
                <w:lang w:val="pt-BR"/>
              </w:rPr>
            </w:pPr>
          </w:p>
          <w:p w14:paraId="4C8DAE0D" w14:textId="77777777" w:rsidR="00281D72" w:rsidRPr="00EC185E" w:rsidRDefault="00281D72" w:rsidP="00C21D90">
            <w:pPr>
              <w:spacing w:before="40" w:after="40" w:line="264" w:lineRule="auto"/>
              <w:jc w:val="right"/>
              <w:rPr>
                <w:i/>
                <w:sz w:val="25"/>
                <w:szCs w:val="25"/>
                <w:lang w:val="pt-BR"/>
              </w:rPr>
            </w:pPr>
            <w:r w:rsidRPr="00EC185E">
              <w:rPr>
                <w:i/>
                <w:sz w:val="25"/>
                <w:szCs w:val="25"/>
                <w:lang w:val="pt-BR"/>
              </w:rPr>
              <w:t>Thời gian: 1 giờ</w:t>
            </w:r>
          </w:p>
          <w:p w14:paraId="725AF7FE" w14:textId="77777777" w:rsidR="00281D72" w:rsidRPr="00EC185E" w:rsidRDefault="00281D72" w:rsidP="00C21D90">
            <w:pPr>
              <w:spacing w:before="40" w:after="40" w:line="264" w:lineRule="auto"/>
              <w:jc w:val="right"/>
              <w:rPr>
                <w:i/>
                <w:sz w:val="25"/>
                <w:szCs w:val="25"/>
                <w:lang w:val="pt-BR"/>
              </w:rPr>
            </w:pPr>
          </w:p>
          <w:p w14:paraId="26E8D239" w14:textId="77777777" w:rsidR="00281D72" w:rsidRPr="00EC185E" w:rsidRDefault="00281D72" w:rsidP="00C21D90">
            <w:pPr>
              <w:spacing w:before="40" w:after="40" w:line="264" w:lineRule="auto"/>
              <w:jc w:val="right"/>
              <w:rPr>
                <w:i/>
                <w:sz w:val="25"/>
                <w:szCs w:val="25"/>
                <w:lang w:val="pt-BR"/>
              </w:rPr>
            </w:pPr>
          </w:p>
          <w:p w14:paraId="4CD58D6D" w14:textId="77777777" w:rsidR="00281D72" w:rsidRPr="00EC185E" w:rsidRDefault="00281D72" w:rsidP="00C21D90">
            <w:pPr>
              <w:spacing w:before="40" w:after="40" w:line="264" w:lineRule="auto"/>
              <w:jc w:val="right"/>
              <w:rPr>
                <w:i/>
                <w:sz w:val="25"/>
                <w:szCs w:val="25"/>
                <w:lang w:val="pt-BR"/>
              </w:rPr>
            </w:pPr>
          </w:p>
          <w:p w14:paraId="379F7BB2" w14:textId="77777777" w:rsidR="00281D72" w:rsidRPr="00EC185E" w:rsidRDefault="00281D72" w:rsidP="00C21D90">
            <w:pPr>
              <w:spacing w:before="40" w:after="40" w:line="264" w:lineRule="auto"/>
              <w:jc w:val="right"/>
              <w:rPr>
                <w:i/>
                <w:sz w:val="25"/>
                <w:szCs w:val="25"/>
                <w:lang w:val="pt-BR"/>
              </w:rPr>
            </w:pPr>
          </w:p>
          <w:p w14:paraId="7C59211F" w14:textId="77777777" w:rsidR="00281D72" w:rsidRPr="00EC185E" w:rsidRDefault="00281D72" w:rsidP="00C21D90">
            <w:pPr>
              <w:spacing w:before="40" w:after="40" w:line="264" w:lineRule="auto"/>
              <w:jc w:val="right"/>
              <w:rPr>
                <w:i/>
                <w:sz w:val="25"/>
                <w:szCs w:val="25"/>
                <w:lang w:val="pt-BR"/>
              </w:rPr>
            </w:pPr>
          </w:p>
          <w:p w14:paraId="02588AB7" w14:textId="77777777" w:rsidR="00281D72" w:rsidRPr="00EC185E" w:rsidRDefault="00281D72" w:rsidP="00C21D90">
            <w:pPr>
              <w:spacing w:before="40" w:after="40" w:line="264" w:lineRule="auto"/>
              <w:jc w:val="center"/>
              <w:rPr>
                <w:i/>
                <w:sz w:val="25"/>
                <w:szCs w:val="25"/>
                <w:lang w:val="pt-BR"/>
              </w:rPr>
            </w:pPr>
            <w:r w:rsidRPr="00EC185E">
              <w:rPr>
                <w:i/>
                <w:sz w:val="25"/>
                <w:szCs w:val="25"/>
                <w:lang w:val="pt-BR"/>
              </w:rPr>
              <w:t xml:space="preserve">       Thời gian: 3 giờ</w:t>
            </w:r>
          </w:p>
        </w:tc>
      </w:tr>
    </w:tbl>
    <w:p w14:paraId="19FB97B7" w14:textId="77777777" w:rsidR="00281D72" w:rsidRPr="00EC185E" w:rsidRDefault="00281D72" w:rsidP="00281D72">
      <w:pPr>
        <w:spacing w:before="40" w:after="40" w:line="264" w:lineRule="auto"/>
        <w:rPr>
          <w:rFonts w:eastAsia="Times New Roman"/>
          <w:sz w:val="25"/>
          <w:szCs w:val="25"/>
          <w:lang w:val="pt-BR"/>
        </w:rPr>
      </w:pPr>
      <w:r w:rsidRPr="00EC185E">
        <w:rPr>
          <w:sz w:val="25"/>
          <w:szCs w:val="25"/>
          <w:lang w:val="pt-BR"/>
        </w:rPr>
        <w:t xml:space="preserve">Chương 6: </w:t>
      </w:r>
      <w:r w:rsidRPr="00EC185E">
        <w:rPr>
          <w:b/>
          <w:sz w:val="25"/>
          <w:szCs w:val="25"/>
          <w:lang w:val="pt-BR"/>
        </w:rPr>
        <w:t>Giao tiếp trong tổ chức</w:t>
      </w:r>
    </w:p>
    <w:p w14:paraId="63F7FA6E" w14:textId="77777777" w:rsidR="00281D72" w:rsidRPr="00EC185E" w:rsidRDefault="00281D72" w:rsidP="00281D72">
      <w:pPr>
        <w:spacing w:before="40" w:after="40" w:line="264" w:lineRule="auto"/>
        <w:jc w:val="both"/>
        <w:rPr>
          <w:i/>
          <w:sz w:val="25"/>
          <w:szCs w:val="25"/>
          <w:lang w:val="pt-BR"/>
        </w:rPr>
      </w:pPr>
      <w:r w:rsidRPr="00EC185E">
        <w:rPr>
          <w:i/>
          <w:sz w:val="25"/>
          <w:szCs w:val="25"/>
          <w:lang w:val="pt-BR"/>
        </w:rPr>
        <w:t xml:space="preserve">Mục tiêu: </w:t>
      </w:r>
    </w:p>
    <w:p w14:paraId="3B4F3B95"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Trình bày được khái niệm và các chức năng của giao tiếp.</w:t>
      </w:r>
    </w:p>
    <w:p w14:paraId="69AD9300"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Trình bày được quá trình giao tiếp, hướng và các hình thức giao tiếp chủ yếu.</w:t>
      </w:r>
    </w:p>
    <w:p w14:paraId="42ED58F7"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Xác định được các yếu tố cản trở quá trình giao tiếp và hiểu rõ nguyên tắc khi giao tiếp giữa các cá nhân có nền văn hoá khác nhau.</w:t>
      </w:r>
    </w:p>
    <w:p w14:paraId="267AE023"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Trình bày được khái niệm, tiến trình xung đột và đàm phán.</w:t>
      </w:r>
    </w:p>
    <w:p w14:paraId="52F5617A"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Xác định được bản chất của các quan điểm khác nhau về xung đột.</w:t>
      </w:r>
    </w:p>
    <w:p w14:paraId="2AA95917"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Trình bày được các biện pháp giải quyết xung đột và nâng cao hiệu quả đàm phán.</w:t>
      </w:r>
    </w:p>
    <w:p w14:paraId="3DCBA40B"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Có ý thức học tập nghiêm túc, cẩn thận.</w:t>
      </w:r>
    </w:p>
    <w:p w14:paraId="486107EC"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Có phương pháp tự học tập, tự nghiên cứu.</w:t>
      </w:r>
    </w:p>
    <w:tbl>
      <w:tblPr>
        <w:tblW w:w="0" w:type="auto"/>
        <w:tblInd w:w="486" w:type="dxa"/>
        <w:tblLook w:val="01E0" w:firstRow="1" w:lastRow="1" w:firstColumn="1" w:lastColumn="1" w:noHBand="0" w:noVBand="0"/>
      </w:tblPr>
      <w:tblGrid>
        <w:gridCol w:w="6993"/>
      </w:tblGrid>
      <w:tr w:rsidR="00281D72" w:rsidRPr="00EC185E" w14:paraId="3436BB92" w14:textId="77777777" w:rsidTr="00C21D90">
        <w:trPr>
          <w:trHeight w:val="2696"/>
        </w:trPr>
        <w:tc>
          <w:tcPr>
            <w:tcW w:w="6993" w:type="dxa"/>
          </w:tcPr>
          <w:p w14:paraId="4D79BEFA" w14:textId="77777777" w:rsidR="00281D72" w:rsidRPr="00EC185E" w:rsidRDefault="00281D72" w:rsidP="00C21D90">
            <w:pPr>
              <w:spacing w:before="40" w:after="40" w:line="264" w:lineRule="auto"/>
              <w:jc w:val="both"/>
              <w:rPr>
                <w:rFonts w:eastAsia="Times New Roman"/>
                <w:sz w:val="25"/>
                <w:szCs w:val="25"/>
                <w:lang w:val="pt-BR"/>
              </w:rPr>
            </w:pPr>
            <w:r w:rsidRPr="00EC185E">
              <w:rPr>
                <w:sz w:val="25"/>
                <w:szCs w:val="25"/>
                <w:lang w:val="pt-BR"/>
              </w:rPr>
              <w:t>1. Giao tiếp                                                                Thời gian 1 giờ</w:t>
            </w:r>
          </w:p>
          <w:p w14:paraId="52A05948"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1.1. Khái niệm và chức năng của giao tiếp.</w:t>
            </w:r>
          </w:p>
          <w:p w14:paraId="6C8DFE8A"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1.2. Quá trình giao tiếp.</w:t>
            </w:r>
          </w:p>
          <w:p w14:paraId="1E6AD6BE"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1.3. Hướng giao tiếp.</w:t>
            </w:r>
          </w:p>
          <w:p w14:paraId="03BCEC00"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1.4. Các hình thức giao tiếp phổ biến.</w:t>
            </w:r>
          </w:p>
          <w:p w14:paraId="01B67F97"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1.5. Các yếu tố ảnh hưởng đến quá trình giao tiếp.</w:t>
            </w:r>
          </w:p>
          <w:p w14:paraId="51497130"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1.6. Các biện pháp nâng cao hiệu quả quá trình giao tiếp.</w:t>
            </w:r>
          </w:p>
          <w:p w14:paraId="09881429"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2. Xung đột                                                                Thời gian 1 giờ</w:t>
            </w:r>
          </w:p>
          <w:p w14:paraId="447A2B95"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2.1. Khái niệm về xung đột.</w:t>
            </w:r>
          </w:p>
          <w:p w14:paraId="1DE6BFEF"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2.2. Các quan điểm về xung đột.</w:t>
            </w:r>
          </w:p>
          <w:p w14:paraId="385DEE45"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2.3. Quá trình xung đột.</w:t>
            </w:r>
          </w:p>
          <w:p w14:paraId="068A9A9F"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3. Đàm phán                                                               Thời gian 2 giờ</w:t>
            </w:r>
          </w:p>
          <w:p w14:paraId="0E5A792A"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3.1. Khái niệm.</w:t>
            </w:r>
          </w:p>
          <w:p w14:paraId="3FE70AF6"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3.2. Các phương pháp đàm phán.</w:t>
            </w:r>
          </w:p>
          <w:p w14:paraId="1D9C5CE1"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3.3. Các vấn đề cần lưu ý trong đàm phán.</w:t>
            </w:r>
          </w:p>
          <w:p w14:paraId="12A3F198"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4. Thảo luận                                                               Thời gian 3 giờ</w:t>
            </w:r>
          </w:p>
          <w:p w14:paraId="3677FD21"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 xml:space="preserve">- Thảo luận và đánh giá tổng hợp </w:t>
            </w:r>
          </w:p>
        </w:tc>
      </w:tr>
    </w:tbl>
    <w:p w14:paraId="32C6AF0D" w14:textId="539BE70E" w:rsidR="00281D72" w:rsidRPr="00AF7DA5" w:rsidRDefault="00281D72" w:rsidP="00281D72">
      <w:pPr>
        <w:spacing w:before="40" w:after="40" w:line="264" w:lineRule="auto"/>
        <w:rPr>
          <w:sz w:val="25"/>
          <w:szCs w:val="25"/>
          <w:lang w:val="pt-BR"/>
        </w:rPr>
      </w:pPr>
      <w:r w:rsidRPr="00EC185E">
        <w:rPr>
          <w:sz w:val="25"/>
          <w:szCs w:val="25"/>
          <w:lang w:val="pt-BR"/>
        </w:rPr>
        <w:t xml:space="preserve">1 Chương 7: </w:t>
      </w:r>
      <w:r w:rsidRPr="00EC185E">
        <w:rPr>
          <w:b/>
          <w:sz w:val="25"/>
          <w:szCs w:val="25"/>
          <w:lang w:val="pt-BR"/>
        </w:rPr>
        <w:t>Cơ cấu tổ chức và văn hoá tổ chức</w:t>
      </w:r>
    </w:p>
    <w:p w14:paraId="0B36457D" w14:textId="77777777" w:rsidR="00281D72" w:rsidRPr="00EC185E" w:rsidRDefault="00281D72" w:rsidP="00281D72">
      <w:pPr>
        <w:spacing w:before="40" w:after="40" w:line="264" w:lineRule="auto"/>
        <w:jc w:val="both"/>
        <w:rPr>
          <w:i/>
          <w:sz w:val="25"/>
          <w:szCs w:val="25"/>
          <w:lang w:val="pt-BR"/>
        </w:rPr>
      </w:pPr>
      <w:r w:rsidRPr="00EC185E">
        <w:rPr>
          <w:i/>
          <w:sz w:val="25"/>
          <w:szCs w:val="25"/>
          <w:lang w:val="pt-BR"/>
        </w:rPr>
        <w:t xml:space="preserve">Mục tiêu: </w:t>
      </w:r>
    </w:p>
    <w:p w14:paraId="3C1495FE"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Trình bày được khái niệm cơ cấu tổ chức và văn hoá tổ chức.</w:t>
      </w:r>
    </w:p>
    <w:p w14:paraId="7CCAF2FB"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Trình bày được đặc điểm của các loại cơ cấu tổ chức.</w:t>
      </w:r>
    </w:p>
    <w:p w14:paraId="10D892DA"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Xác định các yếu tố ảnh hưởng tới việc lựa chọn cơ cấu tổ chức.</w:t>
      </w:r>
    </w:p>
    <w:p w14:paraId="5F867ED9"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Trình bày được những ảnh hưởng tích cực và tiêu cực của văn hoá tới hành vi cá nhân của tổ chức.</w:t>
      </w:r>
    </w:p>
    <w:p w14:paraId="45BD39E0"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Giải thích được sự lan truyền của văn hoá tổ chức.</w:t>
      </w:r>
    </w:p>
    <w:p w14:paraId="07622790"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Có ý thức học tập nghiêm túc, cẩn thận.</w:t>
      </w:r>
    </w:p>
    <w:p w14:paraId="5B9462FA" w14:textId="77777777" w:rsidR="00281D72" w:rsidRDefault="00281D72" w:rsidP="00281D72">
      <w:pPr>
        <w:spacing w:before="40" w:after="40" w:line="264" w:lineRule="auto"/>
        <w:jc w:val="both"/>
        <w:rPr>
          <w:sz w:val="25"/>
          <w:szCs w:val="25"/>
          <w:lang w:val="pt-BR"/>
        </w:rPr>
      </w:pPr>
      <w:r w:rsidRPr="00EC185E">
        <w:rPr>
          <w:sz w:val="25"/>
          <w:szCs w:val="25"/>
          <w:lang w:val="pt-BR"/>
        </w:rPr>
        <w:t>- Có phương pháp tự học tập, tự nghiên cứu.</w:t>
      </w:r>
    </w:p>
    <w:tbl>
      <w:tblPr>
        <w:tblW w:w="0" w:type="auto"/>
        <w:tblInd w:w="108" w:type="dxa"/>
        <w:tblLook w:val="01E0" w:firstRow="1" w:lastRow="1" w:firstColumn="1" w:lastColumn="1" w:noHBand="0" w:noVBand="0"/>
      </w:tblPr>
      <w:tblGrid>
        <w:gridCol w:w="6136"/>
        <w:gridCol w:w="2668"/>
      </w:tblGrid>
      <w:tr w:rsidR="00281D72" w:rsidRPr="00EC185E" w14:paraId="78CB18F5" w14:textId="77777777" w:rsidTr="00C21D90">
        <w:trPr>
          <w:trHeight w:val="5364"/>
        </w:trPr>
        <w:tc>
          <w:tcPr>
            <w:tcW w:w="6136" w:type="dxa"/>
            <w:hideMark/>
          </w:tcPr>
          <w:p w14:paraId="66A5FC57" w14:textId="77777777" w:rsidR="00281D72" w:rsidRPr="00EC185E" w:rsidRDefault="00281D72" w:rsidP="00C21D90">
            <w:pPr>
              <w:spacing w:before="40" w:after="40" w:line="264" w:lineRule="auto"/>
              <w:jc w:val="both"/>
              <w:rPr>
                <w:rFonts w:eastAsia="Times New Roman"/>
                <w:sz w:val="25"/>
                <w:szCs w:val="25"/>
                <w:lang w:val="pt-BR"/>
              </w:rPr>
            </w:pPr>
            <w:r w:rsidRPr="00EC185E">
              <w:rPr>
                <w:sz w:val="25"/>
                <w:szCs w:val="25"/>
                <w:lang w:val="pt-BR"/>
              </w:rPr>
              <w:t>1. Cơ cấu tổ chức</w:t>
            </w:r>
          </w:p>
          <w:p w14:paraId="08CE888D"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1.1. Khái niệm và tầm quan trọng của cơ cấu tổ chức.</w:t>
            </w:r>
          </w:p>
          <w:p w14:paraId="76592EC2"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1.2. Các yếu tố cần quan tâm khi thiết kế cơ cấu tổ chức.</w:t>
            </w:r>
          </w:p>
          <w:p w14:paraId="5663C8C1"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1.3. Các mô hình tổ chức phổ biến.</w:t>
            </w:r>
          </w:p>
          <w:p w14:paraId="4D196CC1"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1.4. Các nhân tố ảnh hưởng tới sự lựa chọn cơ cấu tổ chức.</w:t>
            </w:r>
          </w:p>
          <w:p w14:paraId="636DFD61"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2. Văn hoá tổ chức</w:t>
            </w:r>
          </w:p>
          <w:p w14:paraId="0D9E6734"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2.1. Khái niệm văn hóa tổ chức.</w:t>
            </w:r>
          </w:p>
          <w:p w14:paraId="10E9FE20"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2.2. Tác động của văn hoá tới hành vi cá nhân trong tổ chức.</w:t>
            </w:r>
          </w:p>
          <w:p w14:paraId="7BC6C8FE"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2.3. Chức năng của văn hoá tổ chức.</w:t>
            </w:r>
          </w:p>
          <w:p w14:paraId="1419C165"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2.4. Hình thành và duy trì văn hoá.</w:t>
            </w:r>
          </w:p>
          <w:p w14:paraId="3B1D02C1"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2.5. Sự lan truyền của văn hoá tổ chức.</w:t>
            </w:r>
          </w:p>
          <w:p w14:paraId="62FF6F64"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3. Thảo luận</w:t>
            </w:r>
          </w:p>
          <w:p w14:paraId="7C6141E4" w14:textId="77777777" w:rsidR="00281D72" w:rsidRPr="00EC185E" w:rsidRDefault="00281D72" w:rsidP="00C21D90">
            <w:pPr>
              <w:spacing w:before="40" w:after="40" w:line="264" w:lineRule="auto"/>
              <w:jc w:val="both"/>
              <w:rPr>
                <w:sz w:val="25"/>
                <w:szCs w:val="25"/>
                <w:lang w:val="pt-BR"/>
              </w:rPr>
            </w:pPr>
            <w:r w:rsidRPr="00EC185E">
              <w:rPr>
                <w:sz w:val="25"/>
                <w:szCs w:val="25"/>
                <w:lang w:val="pt-BR"/>
              </w:rPr>
              <w:t>- Thảo luận và đánh giá tổng hợp</w:t>
            </w:r>
          </w:p>
          <w:p w14:paraId="3A29BD9E" w14:textId="77777777" w:rsidR="00281D72" w:rsidRPr="00EC185E" w:rsidRDefault="00281D72" w:rsidP="00C21D90">
            <w:pPr>
              <w:spacing w:before="40" w:after="40" w:line="264" w:lineRule="auto"/>
              <w:jc w:val="both"/>
              <w:rPr>
                <w:rFonts w:eastAsia="Times New Roman"/>
                <w:sz w:val="25"/>
                <w:szCs w:val="25"/>
                <w:lang w:val="pt-BR"/>
              </w:rPr>
            </w:pPr>
            <w:r w:rsidRPr="00EC185E">
              <w:rPr>
                <w:sz w:val="25"/>
                <w:szCs w:val="25"/>
                <w:lang w:val="pt-BR"/>
              </w:rPr>
              <w:t xml:space="preserve">4. Kiểm tra </w:t>
            </w:r>
          </w:p>
        </w:tc>
        <w:tc>
          <w:tcPr>
            <w:tcW w:w="2668" w:type="dxa"/>
          </w:tcPr>
          <w:p w14:paraId="6E5C1E8D" w14:textId="77777777" w:rsidR="00281D72" w:rsidRPr="00EC185E" w:rsidRDefault="00281D72" w:rsidP="00C21D90">
            <w:pPr>
              <w:spacing w:before="40" w:after="40" w:line="264" w:lineRule="auto"/>
              <w:jc w:val="right"/>
              <w:rPr>
                <w:rFonts w:eastAsia="Times New Roman"/>
                <w:i/>
                <w:sz w:val="25"/>
                <w:szCs w:val="25"/>
                <w:lang w:val="pt-BR"/>
              </w:rPr>
            </w:pPr>
            <w:r w:rsidRPr="00EC185E">
              <w:rPr>
                <w:i/>
                <w:sz w:val="25"/>
                <w:szCs w:val="25"/>
                <w:lang w:val="pt-BR"/>
              </w:rPr>
              <w:t xml:space="preserve">        Thời gian: 1giờ</w:t>
            </w:r>
          </w:p>
          <w:p w14:paraId="5F0D045A" w14:textId="77777777" w:rsidR="00281D72" w:rsidRPr="00EC185E" w:rsidRDefault="00281D72" w:rsidP="00C21D90">
            <w:pPr>
              <w:spacing w:before="40" w:after="40" w:line="264" w:lineRule="auto"/>
              <w:jc w:val="right"/>
              <w:rPr>
                <w:i/>
                <w:sz w:val="25"/>
                <w:szCs w:val="25"/>
                <w:lang w:val="pt-BR"/>
              </w:rPr>
            </w:pPr>
          </w:p>
          <w:p w14:paraId="116CD7BA" w14:textId="77777777" w:rsidR="00281D72" w:rsidRPr="00EC185E" w:rsidRDefault="00281D72" w:rsidP="00C21D90">
            <w:pPr>
              <w:spacing w:before="40" w:after="40" w:line="264" w:lineRule="auto"/>
              <w:jc w:val="right"/>
              <w:rPr>
                <w:i/>
                <w:sz w:val="25"/>
                <w:szCs w:val="25"/>
                <w:lang w:val="pt-BR"/>
              </w:rPr>
            </w:pPr>
          </w:p>
          <w:p w14:paraId="179CA4AF" w14:textId="77777777" w:rsidR="00281D72" w:rsidRPr="00EC185E" w:rsidRDefault="00281D72" w:rsidP="00C21D90">
            <w:pPr>
              <w:spacing w:before="40" w:after="40" w:line="264" w:lineRule="auto"/>
              <w:jc w:val="right"/>
              <w:rPr>
                <w:i/>
                <w:sz w:val="25"/>
                <w:szCs w:val="25"/>
                <w:lang w:val="pt-BR"/>
              </w:rPr>
            </w:pPr>
          </w:p>
          <w:p w14:paraId="6F668432" w14:textId="77777777" w:rsidR="00281D72" w:rsidRPr="00EC185E" w:rsidRDefault="00281D72" w:rsidP="00C21D90">
            <w:pPr>
              <w:spacing w:before="40" w:after="40" w:line="264" w:lineRule="auto"/>
              <w:jc w:val="right"/>
              <w:rPr>
                <w:i/>
                <w:sz w:val="25"/>
                <w:szCs w:val="25"/>
                <w:lang w:val="pt-BR"/>
              </w:rPr>
            </w:pPr>
          </w:p>
          <w:p w14:paraId="4AEA5BF6" w14:textId="77777777" w:rsidR="00281D72" w:rsidRPr="00EC185E" w:rsidRDefault="00281D72" w:rsidP="00C21D90">
            <w:pPr>
              <w:spacing w:before="40" w:after="40" w:line="264" w:lineRule="auto"/>
              <w:jc w:val="right"/>
              <w:rPr>
                <w:i/>
                <w:sz w:val="25"/>
                <w:szCs w:val="25"/>
                <w:lang w:val="pt-BR"/>
              </w:rPr>
            </w:pPr>
          </w:p>
          <w:p w14:paraId="1BD6D87E" w14:textId="77777777" w:rsidR="00281D72" w:rsidRPr="00EC185E" w:rsidRDefault="00281D72" w:rsidP="00C21D90">
            <w:pPr>
              <w:spacing w:before="40" w:after="40" w:line="264" w:lineRule="auto"/>
              <w:jc w:val="right"/>
              <w:rPr>
                <w:i/>
                <w:sz w:val="25"/>
                <w:szCs w:val="25"/>
                <w:lang w:val="pt-BR"/>
              </w:rPr>
            </w:pPr>
          </w:p>
          <w:p w14:paraId="1C3C115F" w14:textId="77777777" w:rsidR="00281D72" w:rsidRPr="00EC185E" w:rsidRDefault="00281D72" w:rsidP="00C21D90">
            <w:pPr>
              <w:spacing w:before="40" w:after="40" w:line="264" w:lineRule="auto"/>
              <w:jc w:val="right"/>
              <w:rPr>
                <w:i/>
                <w:sz w:val="25"/>
                <w:szCs w:val="25"/>
                <w:lang w:val="pt-BR"/>
              </w:rPr>
            </w:pPr>
            <w:r w:rsidRPr="00EC185E">
              <w:rPr>
                <w:i/>
                <w:sz w:val="25"/>
                <w:szCs w:val="25"/>
                <w:lang w:val="pt-BR"/>
              </w:rPr>
              <w:t xml:space="preserve">        Thời gian: 1 giờ</w:t>
            </w:r>
          </w:p>
          <w:p w14:paraId="47733ACF" w14:textId="77777777" w:rsidR="00281D72" w:rsidRPr="00EC185E" w:rsidRDefault="00281D72" w:rsidP="00C21D90">
            <w:pPr>
              <w:spacing w:before="40" w:after="40" w:line="264" w:lineRule="auto"/>
              <w:jc w:val="right"/>
              <w:rPr>
                <w:i/>
                <w:sz w:val="25"/>
                <w:szCs w:val="25"/>
                <w:lang w:val="pt-BR"/>
              </w:rPr>
            </w:pPr>
          </w:p>
          <w:p w14:paraId="2AA3F41D" w14:textId="77777777" w:rsidR="00281D72" w:rsidRPr="00EC185E" w:rsidRDefault="00281D72" w:rsidP="00C21D90">
            <w:pPr>
              <w:spacing w:before="40" w:after="40" w:line="264" w:lineRule="auto"/>
              <w:jc w:val="right"/>
              <w:rPr>
                <w:i/>
                <w:sz w:val="25"/>
                <w:szCs w:val="25"/>
                <w:lang w:val="pt-BR"/>
              </w:rPr>
            </w:pPr>
          </w:p>
          <w:p w14:paraId="6ED8B900" w14:textId="77777777" w:rsidR="00281D72" w:rsidRPr="00EC185E" w:rsidRDefault="00281D72" w:rsidP="00C21D90">
            <w:pPr>
              <w:spacing w:before="40" w:after="40" w:line="264" w:lineRule="auto"/>
              <w:jc w:val="right"/>
              <w:rPr>
                <w:i/>
                <w:sz w:val="25"/>
                <w:szCs w:val="25"/>
                <w:lang w:val="pt-BR"/>
              </w:rPr>
            </w:pPr>
          </w:p>
          <w:p w14:paraId="0B3E253F" w14:textId="77777777" w:rsidR="00281D72" w:rsidRPr="00EC185E" w:rsidRDefault="00281D72" w:rsidP="00C21D90">
            <w:pPr>
              <w:spacing w:before="40" w:after="40" w:line="264" w:lineRule="auto"/>
              <w:jc w:val="right"/>
              <w:rPr>
                <w:i/>
                <w:sz w:val="25"/>
                <w:szCs w:val="25"/>
                <w:lang w:val="pt-BR"/>
              </w:rPr>
            </w:pPr>
          </w:p>
          <w:p w14:paraId="6A279942" w14:textId="77777777" w:rsidR="00281D72" w:rsidRPr="00EC185E" w:rsidRDefault="00281D72" w:rsidP="00C21D90">
            <w:pPr>
              <w:spacing w:before="40" w:after="40" w:line="264" w:lineRule="auto"/>
              <w:jc w:val="right"/>
              <w:rPr>
                <w:i/>
                <w:sz w:val="25"/>
                <w:szCs w:val="25"/>
                <w:lang w:val="pt-BR"/>
              </w:rPr>
            </w:pPr>
          </w:p>
          <w:p w14:paraId="0C2F5BBC" w14:textId="77777777" w:rsidR="00281D72" w:rsidRPr="00EC185E" w:rsidRDefault="00281D72" w:rsidP="00C21D90">
            <w:pPr>
              <w:spacing w:before="40" w:after="40" w:line="264" w:lineRule="auto"/>
              <w:jc w:val="center"/>
              <w:rPr>
                <w:i/>
                <w:sz w:val="25"/>
                <w:szCs w:val="25"/>
                <w:lang w:val="pt-BR"/>
              </w:rPr>
            </w:pPr>
            <w:r w:rsidRPr="00EC185E">
              <w:rPr>
                <w:i/>
                <w:sz w:val="25"/>
                <w:szCs w:val="25"/>
                <w:lang w:val="pt-BR"/>
              </w:rPr>
              <w:t xml:space="preserve">           Thời gian: 3 giờ</w:t>
            </w:r>
          </w:p>
          <w:p w14:paraId="0FDEFE36" w14:textId="77777777" w:rsidR="00281D72" w:rsidRPr="00EC185E" w:rsidRDefault="00281D72" w:rsidP="00C21D90">
            <w:pPr>
              <w:spacing w:before="40" w:after="40" w:line="264" w:lineRule="auto"/>
              <w:jc w:val="right"/>
              <w:rPr>
                <w:rFonts w:eastAsia="Times New Roman"/>
                <w:i/>
                <w:sz w:val="25"/>
                <w:szCs w:val="25"/>
                <w:lang w:val="pt-BR"/>
              </w:rPr>
            </w:pPr>
            <w:r w:rsidRPr="00EC185E">
              <w:rPr>
                <w:i/>
                <w:sz w:val="25"/>
                <w:szCs w:val="25"/>
                <w:lang w:val="pt-BR"/>
              </w:rPr>
              <w:t>Thời gian: 1 giờ</w:t>
            </w:r>
          </w:p>
        </w:tc>
      </w:tr>
    </w:tbl>
    <w:p w14:paraId="228969D0" w14:textId="77777777" w:rsidR="00281D72" w:rsidRPr="00EC185E" w:rsidRDefault="00281D72" w:rsidP="00281D72">
      <w:pPr>
        <w:spacing w:before="40" w:after="40" w:line="264" w:lineRule="auto"/>
        <w:jc w:val="both"/>
        <w:rPr>
          <w:rFonts w:eastAsia="Times New Roman"/>
          <w:b/>
          <w:sz w:val="25"/>
          <w:szCs w:val="25"/>
          <w:lang w:val="pt-BR"/>
        </w:rPr>
      </w:pPr>
      <w:r w:rsidRPr="00EC185E">
        <w:rPr>
          <w:b/>
          <w:sz w:val="25"/>
          <w:szCs w:val="25"/>
          <w:lang w:val="pt-BR"/>
        </w:rPr>
        <w:t>IV. ĐIỀU KIỆN THỰC HIỆN CHƯƠNG TRÌNH:</w:t>
      </w:r>
    </w:p>
    <w:p w14:paraId="0CAD1F51"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Máy tính, máy chiếu projector.</w:t>
      </w:r>
    </w:p>
    <w:p w14:paraId="6897163A"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Đề cương, giáo án, bài giảng môn học, giáo trình, tài liệu tham khảo.</w:t>
      </w:r>
    </w:p>
    <w:p w14:paraId="073CAAEE"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Giáo trình, tài liệu phát tay và các tài liệu liên quan khác.</w:t>
      </w:r>
    </w:p>
    <w:p w14:paraId="3D76299A"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Câu hỏi, bài tập thực hành.</w:t>
      </w:r>
    </w:p>
    <w:p w14:paraId="7926DB2C" w14:textId="77777777" w:rsidR="00281D72" w:rsidRPr="00EC185E" w:rsidRDefault="00281D72" w:rsidP="00281D72">
      <w:pPr>
        <w:spacing w:before="40" w:after="40" w:line="264" w:lineRule="auto"/>
        <w:jc w:val="both"/>
        <w:rPr>
          <w:b/>
          <w:sz w:val="25"/>
          <w:szCs w:val="25"/>
          <w:lang w:val="pt-BR"/>
        </w:rPr>
      </w:pPr>
      <w:r w:rsidRPr="00EC185E">
        <w:rPr>
          <w:b/>
          <w:sz w:val="25"/>
          <w:szCs w:val="25"/>
          <w:lang w:val="pt-BR"/>
        </w:rPr>
        <w:t>V. PHƯƠNG PHÁP VÀ NỘI DUNG ĐÁNH GIÁ:</w:t>
      </w:r>
    </w:p>
    <w:p w14:paraId="62B32C35" w14:textId="77777777" w:rsidR="00281D72" w:rsidRPr="00EC185E" w:rsidRDefault="00281D72" w:rsidP="00281D72">
      <w:pPr>
        <w:spacing w:before="40" w:after="40" w:line="264" w:lineRule="auto"/>
        <w:jc w:val="both"/>
        <w:rPr>
          <w:b/>
          <w:sz w:val="25"/>
          <w:szCs w:val="25"/>
          <w:lang w:val="pt-BR"/>
        </w:rPr>
      </w:pPr>
      <w:r w:rsidRPr="00EC185E">
        <w:rPr>
          <w:b/>
          <w:sz w:val="25"/>
          <w:szCs w:val="25"/>
          <w:lang w:val="pt-BR"/>
        </w:rPr>
        <w:t>1. Nội dung:</w:t>
      </w:r>
    </w:p>
    <w:p w14:paraId="0EB3C599" w14:textId="77777777" w:rsidR="00281D72" w:rsidRPr="00EC185E" w:rsidRDefault="00281D72" w:rsidP="00281D72">
      <w:pPr>
        <w:spacing w:before="40" w:after="40" w:line="264" w:lineRule="auto"/>
        <w:jc w:val="both"/>
        <w:rPr>
          <w:b/>
          <w:sz w:val="25"/>
          <w:szCs w:val="25"/>
          <w:lang w:val="pt-BR"/>
        </w:rPr>
      </w:pPr>
      <w:r w:rsidRPr="00EC185E">
        <w:rPr>
          <w:b/>
          <w:sz w:val="25"/>
          <w:szCs w:val="25"/>
          <w:lang w:val="pt-BR"/>
        </w:rPr>
        <w:t>- Kiến thức:</w:t>
      </w:r>
    </w:p>
    <w:p w14:paraId="21B037FB"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Trình bày được những kiến thức cơ bản về hành vi cá nhân, hành vi nhóm, và văn hoá tổ chức cũng như ảnh hưởng của các cá nhân , các nhóm và tổ chức đối với hành vi trong tổ chức.</w:t>
      </w:r>
    </w:p>
    <w:p w14:paraId="006050E9" w14:textId="77777777" w:rsidR="00281D72" w:rsidRPr="00EC185E" w:rsidRDefault="00281D72" w:rsidP="00281D72">
      <w:pPr>
        <w:spacing w:before="40" w:after="40" w:line="264" w:lineRule="auto"/>
        <w:jc w:val="both"/>
        <w:rPr>
          <w:b/>
          <w:sz w:val="25"/>
          <w:szCs w:val="25"/>
          <w:lang w:val="pt-BR"/>
        </w:rPr>
      </w:pPr>
      <w:r w:rsidRPr="00EC185E">
        <w:rPr>
          <w:b/>
          <w:sz w:val="25"/>
          <w:szCs w:val="25"/>
          <w:lang w:val="pt-BR"/>
        </w:rPr>
        <w:t>- Kỹ năng:</w:t>
      </w:r>
    </w:p>
    <w:p w14:paraId="0A0C9B04"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Đánh giá được cụ thể và khách quan các hành vi và thái độ của các cá nhân trong tổ chức.</w:t>
      </w:r>
    </w:p>
    <w:p w14:paraId="20A3ADEA"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Đưa ra được các giải pháp cụ thể để khuyến khích người lao động .</w:t>
      </w:r>
    </w:p>
    <w:p w14:paraId="4253BA79"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Ứng dụng được kiến thức môn học vào việc nghiên cứu môn học “ Quản trị nhân lực”.</w:t>
      </w:r>
    </w:p>
    <w:p w14:paraId="212581B3" w14:textId="77777777" w:rsidR="00281D72" w:rsidRPr="00EC185E" w:rsidRDefault="00281D72" w:rsidP="00281D72">
      <w:pPr>
        <w:spacing w:before="40" w:after="40" w:line="264" w:lineRule="auto"/>
        <w:jc w:val="both"/>
        <w:rPr>
          <w:b/>
          <w:sz w:val="25"/>
          <w:szCs w:val="25"/>
          <w:lang w:val="pt-BR"/>
        </w:rPr>
      </w:pPr>
      <w:r w:rsidRPr="00EC185E">
        <w:rPr>
          <w:b/>
          <w:sz w:val="25"/>
          <w:szCs w:val="25"/>
          <w:lang w:val="pt-BR"/>
        </w:rPr>
        <w:t>- Năng lực tự chủ và trách nhiệm:</w:t>
      </w:r>
    </w:p>
    <w:p w14:paraId="36ED61A1"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Xác định được đúng mục tiêu của môn học.</w:t>
      </w:r>
    </w:p>
    <w:p w14:paraId="4BC740C5"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Có thái độ nghiêm túc, cẩn thận và chính xác trong luyện tập.</w:t>
      </w:r>
    </w:p>
    <w:p w14:paraId="360C92E5" w14:textId="77777777" w:rsidR="00281D72" w:rsidRPr="00EC185E" w:rsidRDefault="00281D72" w:rsidP="00281D72">
      <w:pPr>
        <w:spacing w:before="40" w:after="40" w:line="264" w:lineRule="auto"/>
        <w:jc w:val="both"/>
        <w:rPr>
          <w:b/>
          <w:sz w:val="25"/>
          <w:szCs w:val="25"/>
          <w:lang w:val="pt-BR"/>
        </w:rPr>
      </w:pPr>
      <w:r w:rsidRPr="00EC185E">
        <w:rPr>
          <w:b/>
          <w:sz w:val="25"/>
          <w:szCs w:val="25"/>
          <w:lang w:val="pt-BR"/>
        </w:rPr>
        <w:t>2. Phương pháp:</w:t>
      </w:r>
    </w:p>
    <w:p w14:paraId="1B6C200E"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Kiểm tra lý thuyết với các nội dung đã học có liên hệ với thực tiễn.</w:t>
      </w:r>
    </w:p>
    <w:p w14:paraId="1E1669CB"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Thực hành: Kiểm tra và đánh giá các bài thảo luận của các nhóm qua các bài thực hành.</w:t>
      </w:r>
    </w:p>
    <w:p w14:paraId="5CE546C5"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Đánh giá trong quá trình học: Kiểm tra viết (Tự luận và trắc nghiệm).</w:t>
      </w:r>
    </w:p>
    <w:p w14:paraId="62D8CBFB"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Đánh giá cuối môn học: Kiểm tra theo hình thức: Viết (Tự luận, trắc nghiệm).</w:t>
      </w:r>
    </w:p>
    <w:p w14:paraId="321642E9" w14:textId="77777777" w:rsidR="00281D72" w:rsidRPr="00EC185E" w:rsidRDefault="00281D72" w:rsidP="00281D72">
      <w:pPr>
        <w:spacing w:before="40" w:after="40" w:line="264" w:lineRule="auto"/>
        <w:jc w:val="both"/>
        <w:rPr>
          <w:b/>
          <w:sz w:val="25"/>
          <w:szCs w:val="25"/>
          <w:lang w:val="pt-BR"/>
        </w:rPr>
      </w:pPr>
      <w:r w:rsidRPr="00EC185E">
        <w:rPr>
          <w:b/>
          <w:sz w:val="25"/>
          <w:szCs w:val="25"/>
          <w:lang w:val="pt-BR"/>
        </w:rPr>
        <w:t>VI. HƯỚNG DẪN THỰC HIỆN CHƯƠNG TRÌNH:</w:t>
      </w:r>
    </w:p>
    <w:p w14:paraId="1B11BF9C" w14:textId="77777777" w:rsidR="00281D72" w:rsidRPr="00EC185E" w:rsidRDefault="00281D72" w:rsidP="00281D72">
      <w:pPr>
        <w:spacing w:before="40" w:after="40" w:line="264" w:lineRule="auto"/>
        <w:jc w:val="both"/>
        <w:rPr>
          <w:sz w:val="25"/>
          <w:szCs w:val="25"/>
          <w:lang w:val="pt-BR"/>
        </w:rPr>
      </w:pPr>
      <w:r w:rsidRPr="00EC185E">
        <w:rPr>
          <w:b/>
          <w:sz w:val="25"/>
          <w:szCs w:val="25"/>
          <w:lang w:val="pt-BR"/>
        </w:rPr>
        <w:t>1. Phạm vi áp dụng chương trình</w:t>
      </w:r>
      <w:r w:rsidRPr="00EC185E">
        <w:rPr>
          <w:i/>
          <w:sz w:val="25"/>
          <w:szCs w:val="25"/>
          <w:lang w:val="pt-BR"/>
        </w:rPr>
        <w:t>:</w:t>
      </w:r>
      <w:r w:rsidRPr="00EC185E">
        <w:rPr>
          <w:sz w:val="25"/>
          <w:szCs w:val="25"/>
          <w:lang w:val="pt-BR"/>
        </w:rPr>
        <w:t xml:space="preserve"> Chương trình môn học được sử dụng để giảng dạy cho trình độ cao đẳng. Tổng thời gian thực hiện môn học là 45 giờ, giáo viên giảng các tiết lý thuyết kết hợp với các bài tập thực hành đan xen.</w:t>
      </w:r>
    </w:p>
    <w:p w14:paraId="12F08AC8" w14:textId="77777777" w:rsidR="00281D72" w:rsidRPr="00EC185E" w:rsidRDefault="00281D72" w:rsidP="00281D72">
      <w:pPr>
        <w:spacing w:before="40" w:after="40" w:line="264" w:lineRule="auto"/>
        <w:jc w:val="both"/>
        <w:rPr>
          <w:b/>
          <w:sz w:val="25"/>
          <w:szCs w:val="25"/>
          <w:lang w:val="pt-BR"/>
        </w:rPr>
      </w:pPr>
      <w:r w:rsidRPr="00EC185E">
        <w:rPr>
          <w:b/>
          <w:sz w:val="25"/>
          <w:szCs w:val="25"/>
          <w:lang w:val="pt-BR"/>
        </w:rPr>
        <w:t>2. Hướng dẫn một số điểm chính về phương pháp giảng dạy môn học:</w:t>
      </w:r>
    </w:p>
    <w:p w14:paraId="3108DC98"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Hình thức giảng dạy chính của môn học: Lý thuyết trên lớp kết hợp với thảo luận nhóm.</w:t>
      </w:r>
    </w:p>
    <w:p w14:paraId="3C038710"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Giáo viên trước khi giảng dạy cần phải căn cứ vào nội dung của từng bài học, chuẩn bị đầy đủ các điều kiện thực hiện bài học để đảm bảo chất lượng giảng dạy.</w:t>
      </w:r>
    </w:p>
    <w:p w14:paraId="6E615477" w14:textId="77777777" w:rsidR="00281D72" w:rsidRPr="00EC185E" w:rsidRDefault="00281D72" w:rsidP="00281D72">
      <w:pPr>
        <w:spacing w:before="40" w:after="40" w:line="264" w:lineRule="auto"/>
        <w:jc w:val="both"/>
        <w:rPr>
          <w:sz w:val="25"/>
          <w:szCs w:val="25"/>
          <w:lang w:val="pt-BR"/>
        </w:rPr>
      </w:pPr>
      <w:r w:rsidRPr="00EC185E">
        <w:rPr>
          <w:b/>
          <w:sz w:val="25"/>
          <w:szCs w:val="25"/>
          <w:lang w:val="pt-BR"/>
        </w:rPr>
        <w:t xml:space="preserve">3. Những trọng tâm chương trình cần chú ý: </w:t>
      </w:r>
      <w:r w:rsidRPr="00EC185E">
        <w:rPr>
          <w:sz w:val="25"/>
          <w:szCs w:val="25"/>
          <w:lang w:val="pt-BR"/>
        </w:rPr>
        <w:t>Hành vi cá nhân, Hành vi nhóm, Nghệ thuật lãnh đạo và giao tiếp trong tổ chức, Văn hoá tổ chức.</w:t>
      </w:r>
    </w:p>
    <w:p w14:paraId="26F24966" w14:textId="77777777" w:rsidR="00281D72" w:rsidRPr="00EC185E" w:rsidRDefault="00281D72" w:rsidP="00281D72">
      <w:pPr>
        <w:spacing w:before="40" w:after="40" w:line="264" w:lineRule="auto"/>
        <w:jc w:val="both"/>
        <w:rPr>
          <w:b/>
          <w:sz w:val="25"/>
          <w:szCs w:val="25"/>
          <w:lang w:val="pt-BR"/>
        </w:rPr>
      </w:pPr>
      <w:r w:rsidRPr="00EC185E">
        <w:rPr>
          <w:b/>
          <w:sz w:val="25"/>
          <w:szCs w:val="25"/>
          <w:lang w:val="pt-BR"/>
        </w:rPr>
        <w:t>4. Tài liệu cần tham khảo:</w:t>
      </w:r>
    </w:p>
    <w:p w14:paraId="37F6A4BF"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Giáo trình Hành vi tổ chức - Nguyễn Thị Thanh Bình - Trường Cao đẳng kinh tế công nghiệp Hà Nội - Năm 2007</w:t>
      </w:r>
    </w:p>
    <w:p w14:paraId="0C1B134C"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Giáo trình Hành vi tổ chức (Trường Đại học Kinh tế quốc dân).</w:t>
      </w:r>
    </w:p>
    <w:p w14:paraId="05C01145" w14:textId="77777777" w:rsidR="00281D72" w:rsidRPr="00EC185E" w:rsidRDefault="00281D72" w:rsidP="00281D72">
      <w:pPr>
        <w:spacing w:before="40" w:after="40" w:line="264" w:lineRule="auto"/>
        <w:jc w:val="both"/>
        <w:rPr>
          <w:sz w:val="25"/>
          <w:szCs w:val="25"/>
          <w:lang w:val="pt-BR"/>
        </w:rPr>
      </w:pPr>
      <w:r w:rsidRPr="00EC185E">
        <w:rPr>
          <w:sz w:val="25"/>
          <w:szCs w:val="25"/>
          <w:lang w:val="pt-BR"/>
        </w:rPr>
        <w:t>- Hành vi tổ chức (Nhà xuất bản Giáo dục).</w:t>
      </w:r>
    </w:p>
    <w:p w14:paraId="3463428F" w14:textId="77777777" w:rsidR="00281D72" w:rsidRPr="00EC185E" w:rsidRDefault="00281D72" w:rsidP="00281D72">
      <w:pPr>
        <w:tabs>
          <w:tab w:val="left" w:pos="567"/>
          <w:tab w:val="left" w:pos="3969"/>
          <w:tab w:val="left" w:pos="5103"/>
          <w:tab w:val="center" w:pos="6946"/>
        </w:tabs>
        <w:spacing w:before="40" w:after="40" w:line="264" w:lineRule="auto"/>
        <w:jc w:val="both"/>
        <w:outlineLvl w:val="0"/>
        <w:rPr>
          <w:b/>
          <w:sz w:val="25"/>
          <w:szCs w:val="25"/>
          <w:lang w:val="sv-SE"/>
        </w:rPr>
      </w:pPr>
      <w:r w:rsidRPr="00EC185E">
        <w:rPr>
          <w:b/>
          <w:sz w:val="25"/>
          <w:szCs w:val="25"/>
          <w:lang w:val="sv-SE"/>
        </w:rPr>
        <w:t>5. Ghi chú và giải thích (nếu có).</w:t>
      </w:r>
      <w:r w:rsidRPr="00EC185E">
        <w:rPr>
          <w:b/>
          <w:sz w:val="25"/>
          <w:szCs w:val="25"/>
          <w:lang w:val="sv-SE"/>
        </w:rPr>
        <w:tab/>
      </w:r>
    </w:p>
    <w:p w14:paraId="5EFD2E28" w14:textId="77777777" w:rsidR="00281D72" w:rsidRPr="00EC185E" w:rsidRDefault="00281D72" w:rsidP="00281D72">
      <w:pPr>
        <w:tabs>
          <w:tab w:val="center" w:pos="6946"/>
        </w:tabs>
        <w:spacing w:before="40" w:after="40" w:line="264" w:lineRule="auto"/>
        <w:jc w:val="both"/>
        <w:rPr>
          <w:i/>
          <w:sz w:val="25"/>
          <w:szCs w:val="25"/>
          <w:lang w:val="pl-PL"/>
        </w:rPr>
      </w:pPr>
      <w:r w:rsidRPr="00EC185E">
        <w:rPr>
          <w:sz w:val="25"/>
          <w:szCs w:val="25"/>
          <w:lang w:val="sv-SE"/>
        </w:rPr>
        <w:tab/>
      </w:r>
      <w:r w:rsidRPr="00EC185E">
        <w:rPr>
          <w:i/>
          <w:sz w:val="25"/>
          <w:szCs w:val="25"/>
          <w:lang w:val="pl-PL"/>
        </w:rPr>
        <w:t xml:space="preserve">Thành phố Hồ Chí Minh, ngày         tháng          năm </w:t>
      </w:r>
      <w:r>
        <w:rPr>
          <w:i/>
          <w:sz w:val="25"/>
          <w:szCs w:val="25"/>
          <w:lang w:val="pl-PL"/>
        </w:rPr>
        <w:t>2020</w:t>
      </w:r>
    </w:p>
    <w:p w14:paraId="31E095F0" w14:textId="77777777" w:rsidR="00281D72" w:rsidRPr="00EC185E" w:rsidRDefault="00281D72" w:rsidP="00281D72">
      <w:pPr>
        <w:tabs>
          <w:tab w:val="center" w:pos="6946"/>
        </w:tabs>
        <w:spacing w:before="40" w:after="40" w:line="264" w:lineRule="auto"/>
        <w:jc w:val="both"/>
        <w:rPr>
          <w:b/>
          <w:sz w:val="25"/>
          <w:szCs w:val="25"/>
          <w:lang w:val="pl-PL"/>
        </w:rPr>
      </w:pPr>
      <w:r w:rsidRPr="00EC185E">
        <w:rPr>
          <w:sz w:val="25"/>
          <w:szCs w:val="25"/>
          <w:lang w:val="pl-PL"/>
        </w:rPr>
        <w:tab/>
        <w:t xml:space="preserve"> </w:t>
      </w:r>
      <w:r w:rsidRPr="00EC185E">
        <w:rPr>
          <w:b/>
          <w:sz w:val="25"/>
          <w:szCs w:val="25"/>
          <w:lang w:val="pl-PL"/>
        </w:rPr>
        <w:t>Trưởng khoa</w:t>
      </w:r>
    </w:p>
    <w:p w14:paraId="0FE4F720" w14:textId="77777777" w:rsidR="00281D72" w:rsidRPr="00EC185E" w:rsidRDefault="00281D72" w:rsidP="00281D72">
      <w:pPr>
        <w:tabs>
          <w:tab w:val="center" w:pos="6946"/>
        </w:tabs>
        <w:spacing w:before="40" w:after="40" w:line="264" w:lineRule="auto"/>
        <w:rPr>
          <w:rFonts w:eastAsia="Times New Roman"/>
          <w:b/>
          <w:sz w:val="25"/>
          <w:szCs w:val="25"/>
          <w:lang w:val="sv-SE"/>
        </w:rPr>
      </w:pPr>
      <w:r w:rsidRPr="00EC185E">
        <w:rPr>
          <w:rFonts w:eastAsia="Times New Roman"/>
          <w:b/>
          <w:sz w:val="25"/>
          <w:szCs w:val="25"/>
          <w:lang w:val="sv-SE"/>
        </w:rPr>
        <w:t xml:space="preserve">                              </w:t>
      </w:r>
    </w:p>
    <w:p w14:paraId="5DE93F6B" w14:textId="77777777" w:rsidR="00281D72" w:rsidRPr="00EC185E" w:rsidRDefault="00281D72" w:rsidP="00281D72">
      <w:pPr>
        <w:tabs>
          <w:tab w:val="center" w:pos="6946"/>
        </w:tabs>
        <w:spacing w:before="40" w:after="40" w:line="264" w:lineRule="auto"/>
        <w:rPr>
          <w:rFonts w:eastAsia="Times New Roman"/>
          <w:b/>
          <w:sz w:val="25"/>
          <w:szCs w:val="25"/>
          <w:lang w:val="sv-SE"/>
        </w:rPr>
      </w:pPr>
    </w:p>
    <w:p w14:paraId="5832DFEF" w14:textId="77777777" w:rsidR="00281D72" w:rsidRPr="00EC185E" w:rsidRDefault="00281D72" w:rsidP="00281D72">
      <w:pPr>
        <w:tabs>
          <w:tab w:val="center" w:pos="6946"/>
        </w:tabs>
        <w:spacing w:before="40" w:after="40" w:line="264" w:lineRule="auto"/>
        <w:rPr>
          <w:rFonts w:eastAsia="Times New Roman"/>
          <w:b/>
          <w:sz w:val="25"/>
          <w:szCs w:val="25"/>
          <w:lang w:val="sv-SE"/>
        </w:rPr>
      </w:pPr>
    </w:p>
    <w:p w14:paraId="32C5BB87" w14:textId="77777777" w:rsidR="00281D72" w:rsidRPr="00EC185E" w:rsidRDefault="00281D72" w:rsidP="00281D72">
      <w:pPr>
        <w:tabs>
          <w:tab w:val="center" w:pos="6946"/>
        </w:tabs>
        <w:spacing w:before="40" w:after="40" w:line="264" w:lineRule="auto"/>
        <w:rPr>
          <w:rFonts w:eastAsia="Times New Roman"/>
          <w:b/>
          <w:sz w:val="25"/>
          <w:szCs w:val="25"/>
          <w:lang w:val="sv-SE"/>
        </w:rPr>
      </w:pPr>
      <w:r w:rsidRPr="00EC185E">
        <w:rPr>
          <w:rFonts w:eastAsia="Times New Roman"/>
          <w:b/>
          <w:sz w:val="25"/>
          <w:szCs w:val="25"/>
          <w:lang w:val="sv-SE"/>
        </w:rPr>
        <w:t xml:space="preserve">                                                                   </w:t>
      </w:r>
    </w:p>
    <w:p w14:paraId="66B7EC81" w14:textId="77777777" w:rsidR="00281D72" w:rsidRPr="00EC185E" w:rsidRDefault="00281D72" w:rsidP="00281D72">
      <w:pPr>
        <w:tabs>
          <w:tab w:val="left" w:pos="567"/>
          <w:tab w:val="left" w:pos="3969"/>
          <w:tab w:val="left" w:pos="5103"/>
          <w:tab w:val="center" w:pos="6946"/>
        </w:tabs>
        <w:spacing w:before="40" w:after="40" w:line="264" w:lineRule="auto"/>
        <w:jc w:val="both"/>
        <w:outlineLvl w:val="0"/>
        <w:rPr>
          <w:sz w:val="25"/>
          <w:szCs w:val="25"/>
          <w:lang w:val="sv-SE"/>
        </w:rPr>
      </w:pPr>
      <w:r w:rsidRPr="00EC185E">
        <w:rPr>
          <w:rFonts w:eastAsia="Times New Roman"/>
          <w:b/>
          <w:sz w:val="25"/>
          <w:szCs w:val="25"/>
          <w:lang w:val="sv-SE"/>
        </w:rPr>
        <w:tab/>
      </w:r>
      <w:r w:rsidRPr="00EC185E">
        <w:rPr>
          <w:rFonts w:eastAsia="Times New Roman"/>
          <w:b/>
          <w:sz w:val="25"/>
          <w:szCs w:val="25"/>
          <w:lang w:val="sv-SE"/>
        </w:rPr>
        <w:tab/>
      </w:r>
      <w:r w:rsidRPr="00EC185E">
        <w:rPr>
          <w:rFonts w:eastAsia="Times New Roman"/>
          <w:b/>
          <w:sz w:val="25"/>
          <w:szCs w:val="25"/>
          <w:lang w:val="sv-SE"/>
        </w:rPr>
        <w:tab/>
      </w:r>
      <w:r w:rsidRPr="00EC185E">
        <w:rPr>
          <w:rFonts w:eastAsia="Times New Roman"/>
          <w:b/>
          <w:sz w:val="25"/>
          <w:szCs w:val="25"/>
          <w:lang w:val="sv-SE"/>
        </w:rPr>
        <w:tab/>
        <w:t>Nguyễn Trọng Nghĩa</w:t>
      </w:r>
    </w:p>
    <w:p w14:paraId="38F8EF20" w14:textId="77777777" w:rsidR="000B369C" w:rsidRDefault="00281D72" w:rsidP="00281D72">
      <w:r w:rsidRPr="00EC185E">
        <w:rPr>
          <w:rFonts w:eastAsia="Times New Roman"/>
          <w:b/>
          <w:bCs/>
          <w:sz w:val="25"/>
          <w:szCs w:val="25"/>
          <w:lang w:val="pt-BR"/>
        </w:rPr>
        <w:br w:type="page"/>
      </w:r>
    </w:p>
    <w:sectPr w:rsidR="000B36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D72"/>
    <w:rsid w:val="000B369C"/>
    <w:rsid w:val="00281D72"/>
    <w:rsid w:val="00AF7D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21FC0"/>
  <w15:chartTrackingRefBased/>
  <w15:docId w15:val="{7C02C978-5AF6-4404-858F-DEBD6B7D5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D7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1869</Words>
  <Characters>10658</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My Le</cp:lastModifiedBy>
  <cp:revision>2</cp:revision>
  <dcterms:created xsi:type="dcterms:W3CDTF">2023-01-26T13:50:00Z</dcterms:created>
  <dcterms:modified xsi:type="dcterms:W3CDTF">2023-06-12T04:32:00Z</dcterms:modified>
</cp:coreProperties>
</file>